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D0" w:rsidRDefault="001E2362" w:rsidP="00CE3EC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</w:t>
      </w:r>
      <w:r w:rsidR="00CE3EC0" w:rsidRPr="0020107E">
        <w:rPr>
          <w:rFonts w:ascii="PT Astra Serif" w:hAnsi="PT Astra Serif"/>
          <w:b/>
          <w:color w:val="000000"/>
          <w:sz w:val="28"/>
          <w:szCs w:val="28"/>
        </w:rPr>
        <w:t>аседани</w:t>
      </w:r>
      <w:r>
        <w:rPr>
          <w:rFonts w:ascii="PT Astra Serif" w:hAnsi="PT Astra Serif"/>
          <w:b/>
          <w:color w:val="000000"/>
          <w:sz w:val="28"/>
          <w:szCs w:val="28"/>
        </w:rPr>
        <w:t>е</w:t>
      </w:r>
      <w:r w:rsidR="00CE3EC0" w:rsidRPr="0020107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816CC">
        <w:rPr>
          <w:rFonts w:ascii="PT Astra Serif" w:hAnsi="PT Astra Serif"/>
          <w:b/>
          <w:color w:val="000000"/>
          <w:sz w:val="28"/>
          <w:szCs w:val="28"/>
        </w:rPr>
        <w:t xml:space="preserve">единой </w:t>
      </w:r>
      <w:r w:rsidR="00CE3EC0" w:rsidRPr="0020107E">
        <w:rPr>
          <w:rFonts w:ascii="PT Astra Serif" w:hAnsi="PT Astra Serif"/>
          <w:b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Администрации муниципального образования</w:t>
      </w:r>
      <w:r w:rsidR="00CE3EC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CE3EC0" w:rsidRPr="0020107E">
        <w:rPr>
          <w:rFonts w:ascii="PT Astra Serif" w:hAnsi="PT Astra Serif"/>
          <w:b/>
          <w:color w:val="000000"/>
          <w:sz w:val="28"/>
          <w:szCs w:val="28"/>
        </w:rPr>
        <w:t xml:space="preserve">«Сенгилеевский район» </w:t>
      </w:r>
    </w:p>
    <w:p w:rsidR="00CE3EC0" w:rsidRPr="0020107E" w:rsidRDefault="00CE3EC0" w:rsidP="00CE3EC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0107E">
        <w:rPr>
          <w:rFonts w:ascii="PT Astra Serif" w:hAnsi="PT Astra Serif"/>
          <w:b/>
          <w:color w:val="000000"/>
          <w:sz w:val="28"/>
          <w:szCs w:val="28"/>
        </w:rPr>
        <w:t>и урегулированию конфликта интересов</w:t>
      </w:r>
    </w:p>
    <w:p w:rsidR="00CE3EC0" w:rsidRDefault="00CE3EC0" w:rsidP="00CE3EC0">
      <w:pPr>
        <w:jc w:val="both"/>
        <w:rPr>
          <w:rFonts w:ascii="PT Astra Serif" w:hAnsi="PT Astra Serif"/>
          <w:color w:val="000000"/>
          <w:sz w:val="26"/>
          <w:szCs w:val="28"/>
        </w:rPr>
      </w:pPr>
      <w:r w:rsidRPr="00BF3B93">
        <w:rPr>
          <w:rFonts w:ascii="PT Astra Serif" w:hAnsi="PT Astra Serif"/>
          <w:color w:val="000000"/>
          <w:sz w:val="26"/>
          <w:szCs w:val="28"/>
        </w:rPr>
        <w:tab/>
      </w:r>
    </w:p>
    <w:p w:rsidR="00CE3EC0" w:rsidRPr="00E934D3" w:rsidRDefault="00CE3EC0" w:rsidP="00CE3EC0">
      <w:pPr>
        <w:jc w:val="both"/>
        <w:rPr>
          <w:rFonts w:ascii="PT Astra Serif" w:hAnsi="PT Astra Serif"/>
          <w:color w:val="000000"/>
          <w:sz w:val="26"/>
          <w:szCs w:val="28"/>
        </w:rPr>
      </w:pPr>
      <w:r w:rsidRPr="00E934D3">
        <w:rPr>
          <w:rFonts w:ascii="PT Astra Serif" w:hAnsi="PT Astra Serif"/>
          <w:color w:val="000000"/>
          <w:sz w:val="26"/>
          <w:szCs w:val="28"/>
        </w:rPr>
        <w:t xml:space="preserve">от   </w:t>
      </w:r>
      <w:r w:rsidR="00020232" w:rsidRPr="00E934D3">
        <w:rPr>
          <w:rFonts w:ascii="PT Astra Serif" w:hAnsi="PT Astra Serif"/>
          <w:color w:val="000000"/>
          <w:sz w:val="26"/>
          <w:szCs w:val="28"/>
        </w:rPr>
        <w:t>25</w:t>
      </w:r>
      <w:r w:rsidR="00373E2B" w:rsidRPr="00E934D3">
        <w:rPr>
          <w:rFonts w:ascii="PT Astra Serif" w:hAnsi="PT Astra Serif"/>
          <w:color w:val="000000"/>
          <w:sz w:val="26"/>
          <w:szCs w:val="28"/>
        </w:rPr>
        <w:t>.11</w:t>
      </w:r>
      <w:r w:rsidR="003930AA" w:rsidRPr="00E934D3">
        <w:rPr>
          <w:rFonts w:ascii="PT Astra Serif" w:hAnsi="PT Astra Serif"/>
          <w:color w:val="000000"/>
          <w:sz w:val="26"/>
          <w:szCs w:val="28"/>
        </w:rPr>
        <w:t>.2022</w:t>
      </w:r>
      <w:r w:rsidRPr="00E934D3">
        <w:rPr>
          <w:rFonts w:ascii="PT Astra Serif" w:hAnsi="PT Astra Serif"/>
          <w:color w:val="000000"/>
          <w:sz w:val="26"/>
          <w:szCs w:val="28"/>
        </w:rPr>
        <w:t xml:space="preserve"> года                                              </w:t>
      </w:r>
      <w:r w:rsidRPr="00E934D3">
        <w:rPr>
          <w:rFonts w:ascii="PT Astra Serif" w:hAnsi="PT Astra Serif"/>
          <w:color w:val="000000"/>
          <w:sz w:val="26"/>
          <w:szCs w:val="28"/>
        </w:rPr>
        <w:tab/>
        <w:t xml:space="preserve">              </w:t>
      </w:r>
      <w:r w:rsidRPr="00E934D3">
        <w:rPr>
          <w:rFonts w:ascii="PT Astra Serif" w:hAnsi="PT Astra Serif"/>
          <w:color w:val="000000"/>
          <w:sz w:val="26"/>
          <w:szCs w:val="28"/>
        </w:rPr>
        <w:tab/>
        <w:t xml:space="preserve">        </w:t>
      </w:r>
    </w:p>
    <w:p w:rsidR="00CE3EC0" w:rsidRPr="00E934D3" w:rsidRDefault="00CE3EC0" w:rsidP="00CE3EC0">
      <w:pPr>
        <w:ind w:left="2832" w:hanging="2832"/>
        <w:jc w:val="both"/>
        <w:rPr>
          <w:rFonts w:ascii="PT Astra Serif" w:hAnsi="PT Astra Serif"/>
          <w:b/>
          <w:sz w:val="26"/>
          <w:szCs w:val="28"/>
        </w:rPr>
      </w:pPr>
      <w:r w:rsidRPr="00E934D3">
        <w:rPr>
          <w:rFonts w:ascii="PT Astra Serif" w:hAnsi="PT Astra Serif"/>
          <w:b/>
          <w:sz w:val="26"/>
          <w:szCs w:val="28"/>
        </w:rPr>
        <w:t>Заместитель председателя комиссии</w:t>
      </w:r>
    </w:p>
    <w:p w:rsidR="00CE3EC0" w:rsidRPr="00E934D3" w:rsidRDefault="00CE3EC0" w:rsidP="00CE3EC0">
      <w:pPr>
        <w:ind w:left="2832" w:hanging="2832"/>
        <w:jc w:val="both"/>
        <w:rPr>
          <w:rFonts w:ascii="PT Astra Serif" w:hAnsi="PT Astra Serif"/>
          <w:sz w:val="26"/>
          <w:szCs w:val="28"/>
        </w:rPr>
      </w:pPr>
      <w:r w:rsidRPr="00E934D3">
        <w:rPr>
          <w:rFonts w:ascii="PT Astra Serif" w:hAnsi="PT Astra Serif"/>
          <w:sz w:val="26"/>
          <w:szCs w:val="28"/>
        </w:rPr>
        <w:t xml:space="preserve">Баранова Е.Ю. </w:t>
      </w:r>
      <w:r w:rsidRPr="00E934D3">
        <w:rPr>
          <w:rFonts w:ascii="PT Astra Serif" w:hAnsi="PT Astra Serif"/>
          <w:sz w:val="26"/>
          <w:szCs w:val="28"/>
        </w:rPr>
        <w:tab/>
        <w:t>- руководитель аппарата Администрации               муниципального образования «Сенгилеевский район»</w:t>
      </w:r>
    </w:p>
    <w:p w:rsidR="00A676F0" w:rsidRDefault="00A676F0" w:rsidP="00A676F0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</w:p>
    <w:p w:rsidR="00A676F0" w:rsidRPr="00634FBD" w:rsidRDefault="00A676F0" w:rsidP="00A676F0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  <w:r w:rsidRPr="00A676F0">
        <w:rPr>
          <w:rFonts w:ascii="PT Astra Serif" w:hAnsi="PT Astra Serif"/>
          <w:b/>
          <w:sz w:val="28"/>
          <w:szCs w:val="28"/>
        </w:rPr>
        <w:t>Секретарь комиссии</w:t>
      </w:r>
    </w:p>
    <w:tbl>
      <w:tblPr>
        <w:tblW w:w="0" w:type="auto"/>
        <w:tblLook w:val="01E0"/>
      </w:tblPr>
      <w:tblGrid>
        <w:gridCol w:w="3240"/>
        <w:gridCol w:w="6331"/>
      </w:tblGrid>
      <w:tr w:rsidR="00A676F0" w:rsidRPr="00634FBD" w:rsidTr="002A337D">
        <w:tc>
          <w:tcPr>
            <w:tcW w:w="3348" w:type="dxa"/>
          </w:tcPr>
          <w:p w:rsidR="00A676F0" w:rsidRPr="00634FBD" w:rsidRDefault="00A676F0" w:rsidP="002A337D">
            <w:pPr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Федоренко</w:t>
            </w:r>
          </w:p>
          <w:p w:rsidR="00A676F0" w:rsidRPr="00634FBD" w:rsidRDefault="00A676F0" w:rsidP="002A337D">
            <w:pPr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Наталья Владимировна </w:t>
            </w:r>
          </w:p>
        </w:tc>
        <w:tc>
          <w:tcPr>
            <w:tcW w:w="6660" w:type="dxa"/>
          </w:tcPr>
          <w:p w:rsidR="00A676F0" w:rsidRPr="00634FBD" w:rsidRDefault="00A676F0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CE3EC0" w:rsidRPr="0056294E" w:rsidRDefault="00CE3EC0" w:rsidP="00CE3EC0">
      <w:pPr>
        <w:ind w:left="2832" w:hanging="2832"/>
        <w:jc w:val="both"/>
        <w:rPr>
          <w:rFonts w:ascii="PT Astra Serif" w:hAnsi="PT Astra Serif"/>
          <w:sz w:val="28"/>
          <w:szCs w:val="28"/>
        </w:rPr>
      </w:pPr>
    </w:p>
    <w:p w:rsidR="00CE3EC0" w:rsidRPr="00F134CE" w:rsidRDefault="00CE3EC0" w:rsidP="00CE3EC0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 w:rsidRPr="00F134CE">
        <w:rPr>
          <w:rFonts w:ascii="PT Astra Serif" w:hAnsi="PT Astra Serif"/>
          <w:b/>
          <w:sz w:val="28"/>
          <w:szCs w:val="28"/>
        </w:rPr>
        <w:t>Члены комиссии:</w:t>
      </w:r>
    </w:p>
    <w:tbl>
      <w:tblPr>
        <w:tblW w:w="0" w:type="auto"/>
        <w:tblLook w:val="01E0"/>
      </w:tblPr>
      <w:tblGrid>
        <w:gridCol w:w="3077"/>
        <w:gridCol w:w="6494"/>
      </w:tblGrid>
      <w:tr w:rsidR="00A676F0" w:rsidRPr="00634FBD" w:rsidTr="002A337D">
        <w:tc>
          <w:tcPr>
            <w:tcW w:w="3077" w:type="dxa"/>
          </w:tcPr>
          <w:p w:rsidR="00A676F0" w:rsidRPr="00634FBD" w:rsidRDefault="007D1F23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Кулькина Е.В.</w:t>
            </w:r>
          </w:p>
        </w:tc>
        <w:tc>
          <w:tcPr>
            <w:tcW w:w="6494" w:type="dxa"/>
          </w:tcPr>
          <w:p w:rsidR="00A676F0" w:rsidRPr="00634FBD" w:rsidRDefault="00A676F0" w:rsidP="000B6A9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4C65E2">
              <w:rPr>
                <w:rFonts w:ascii="PT Astra Serif" w:hAnsi="PT Astra Serif"/>
                <w:sz w:val="26"/>
                <w:szCs w:val="26"/>
              </w:rPr>
              <w:t xml:space="preserve">главный специалист </w:t>
            </w:r>
            <w:r w:rsidRPr="00634FBD">
              <w:rPr>
                <w:rFonts w:ascii="PT Astra Serif" w:hAnsi="PT Astra Serif"/>
                <w:sz w:val="26"/>
                <w:szCs w:val="26"/>
              </w:rPr>
              <w:t>управления</w:t>
            </w:r>
            <w:r w:rsidR="004C65E2">
              <w:rPr>
                <w:rFonts w:ascii="PT Astra Serif" w:hAnsi="PT Astra Serif"/>
                <w:sz w:val="26"/>
                <w:szCs w:val="26"/>
              </w:rPr>
              <w:t xml:space="preserve"> экономического и стратегического развития </w:t>
            </w:r>
            <w:r w:rsidRPr="00634FBD">
              <w:rPr>
                <w:rFonts w:ascii="PT Astra Serif" w:hAnsi="PT Astra Serif"/>
                <w:sz w:val="26"/>
                <w:szCs w:val="26"/>
              </w:rPr>
              <w:t xml:space="preserve">Администрации муниципального образования   «Сенгилеевский район» </w:t>
            </w:r>
          </w:p>
        </w:tc>
      </w:tr>
      <w:tr w:rsidR="00A676F0" w:rsidRPr="00634FBD" w:rsidTr="002A337D">
        <w:tc>
          <w:tcPr>
            <w:tcW w:w="3077" w:type="dxa"/>
          </w:tcPr>
          <w:p w:rsidR="00A676F0" w:rsidRPr="00634FBD" w:rsidRDefault="00A676F0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Котлова Н. А. </w:t>
            </w:r>
          </w:p>
        </w:tc>
        <w:tc>
          <w:tcPr>
            <w:tcW w:w="6494" w:type="dxa"/>
          </w:tcPr>
          <w:p w:rsidR="00A676F0" w:rsidRPr="00634FBD" w:rsidRDefault="00A676F0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директор ОГБ ПОУ «Сенгилеевский технологический техникум» (по согласованию)</w:t>
            </w:r>
          </w:p>
        </w:tc>
      </w:tr>
      <w:tr w:rsidR="00A676F0" w:rsidRPr="00634FBD" w:rsidTr="002A337D">
        <w:tc>
          <w:tcPr>
            <w:tcW w:w="3077" w:type="dxa"/>
          </w:tcPr>
          <w:p w:rsidR="00A676F0" w:rsidRPr="00634FBD" w:rsidRDefault="00A676F0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Молодкина Р.Е.</w:t>
            </w:r>
          </w:p>
        </w:tc>
        <w:tc>
          <w:tcPr>
            <w:tcW w:w="6494" w:type="dxa"/>
          </w:tcPr>
          <w:p w:rsidR="00A676F0" w:rsidRPr="00634FBD" w:rsidRDefault="00A676F0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      </w:r>
          </w:p>
        </w:tc>
      </w:tr>
      <w:tr w:rsidR="00373E2B" w:rsidRPr="00634FBD" w:rsidTr="002A337D">
        <w:tc>
          <w:tcPr>
            <w:tcW w:w="3077" w:type="dxa"/>
          </w:tcPr>
          <w:p w:rsidR="00373E2B" w:rsidRPr="00634FBD" w:rsidRDefault="00373E2B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Матулина М.А.</w:t>
            </w:r>
          </w:p>
        </w:tc>
        <w:tc>
          <w:tcPr>
            <w:tcW w:w="6494" w:type="dxa"/>
          </w:tcPr>
          <w:p w:rsidR="00373E2B" w:rsidRPr="00634FBD" w:rsidRDefault="000B6A9C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7CF">
              <w:rPr>
                <w:rFonts w:ascii="PT Astra Serif" w:hAnsi="PT Astra Serif"/>
                <w:sz w:val="26"/>
                <w:szCs w:val="22"/>
              </w:rPr>
              <w:t>и.о.директора ОГБ ПОУ «Сенгилеевский педагогический техникум» (по согласованию)</w:t>
            </w:r>
          </w:p>
        </w:tc>
      </w:tr>
      <w:tr w:rsidR="00A676F0" w:rsidRPr="00634FBD" w:rsidTr="002A337D">
        <w:tc>
          <w:tcPr>
            <w:tcW w:w="3077" w:type="dxa"/>
          </w:tcPr>
          <w:p w:rsidR="00A676F0" w:rsidRPr="00634FBD" w:rsidRDefault="00A676F0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Назаров А.В.</w:t>
            </w:r>
          </w:p>
        </w:tc>
        <w:tc>
          <w:tcPr>
            <w:tcW w:w="6494" w:type="dxa"/>
          </w:tcPr>
          <w:p w:rsidR="00A676F0" w:rsidRPr="00634FBD" w:rsidRDefault="00A676F0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правового обеспечения  Администрации муниципального образования «Сенгилеевский район»</w:t>
            </w:r>
          </w:p>
        </w:tc>
      </w:tr>
      <w:tr w:rsidR="00A676F0" w:rsidRPr="00634FBD" w:rsidTr="002A337D">
        <w:tc>
          <w:tcPr>
            <w:tcW w:w="3077" w:type="dxa"/>
          </w:tcPr>
          <w:p w:rsidR="00A676F0" w:rsidRPr="00634FBD" w:rsidRDefault="00A676F0" w:rsidP="002A3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Филиппова С.А.</w:t>
            </w:r>
          </w:p>
        </w:tc>
        <w:tc>
          <w:tcPr>
            <w:tcW w:w="6494" w:type="dxa"/>
          </w:tcPr>
          <w:p w:rsidR="00A676F0" w:rsidRPr="00634FBD" w:rsidRDefault="00A676F0" w:rsidP="000B6A9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B6A9C">
              <w:rPr>
                <w:rFonts w:ascii="PT Astra Serif" w:hAnsi="PT Astra Serif"/>
                <w:sz w:val="26"/>
                <w:szCs w:val="26"/>
              </w:rPr>
              <w:t>консультант</w:t>
            </w:r>
            <w:r w:rsidRPr="00634FBD">
              <w:rPr>
                <w:rFonts w:ascii="PT Astra Serif" w:hAnsi="PT Astra Serif"/>
                <w:sz w:val="26"/>
                <w:szCs w:val="26"/>
              </w:rPr>
              <w:t xml:space="preserve"> отдела муниципальной службы и кадров  Администрации муниципального образования «Сенгилеевский район»</w:t>
            </w:r>
          </w:p>
        </w:tc>
      </w:tr>
    </w:tbl>
    <w:p w:rsidR="00CE3EC0" w:rsidRDefault="00CE3EC0" w:rsidP="00CE3EC0">
      <w:pPr>
        <w:ind w:left="2832" w:hanging="2832"/>
        <w:jc w:val="both"/>
        <w:rPr>
          <w:rFonts w:ascii="PT Astra Serif" w:hAnsi="PT Astra Serif"/>
          <w:sz w:val="26"/>
          <w:szCs w:val="28"/>
        </w:rPr>
      </w:pPr>
      <w:r w:rsidRPr="00BF3B93">
        <w:rPr>
          <w:rFonts w:ascii="PT Astra Serif" w:hAnsi="PT Astra Serif"/>
          <w:sz w:val="26"/>
          <w:szCs w:val="28"/>
        </w:rPr>
        <w:t xml:space="preserve">     </w:t>
      </w:r>
    </w:p>
    <w:p w:rsidR="00CE3EC0" w:rsidRPr="00882189" w:rsidRDefault="0011316A" w:rsidP="00CE3EC0">
      <w:pPr>
        <w:ind w:firstLine="3"/>
        <w:jc w:val="both"/>
        <w:rPr>
          <w:rFonts w:ascii="PT Astra Serif" w:hAnsi="PT Astra Serif"/>
          <w:b/>
          <w:sz w:val="26"/>
          <w:szCs w:val="28"/>
        </w:rPr>
      </w:pPr>
      <w:r w:rsidRPr="00882189">
        <w:rPr>
          <w:rFonts w:ascii="PT Astra Serif" w:hAnsi="PT Astra Serif"/>
          <w:b/>
          <w:sz w:val="26"/>
          <w:szCs w:val="28"/>
        </w:rPr>
        <w:t>Пре</w:t>
      </w:r>
      <w:r w:rsidR="00CE3EC0" w:rsidRPr="00882189">
        <w:rPr>
          <w:rFonts w:ascii="PT Astra Serif" w:hAnsi="PT Astra Serif"/>
          <w:b/>
          <w:sz w:val="26"/>
          <w:szCs w:val="28"/>
        </w:rPr>
        <w:t xml:space="preserve">дставитель прокуратуры: </w:t>
      </w:r>
    </w:p>
    <w:p w:rsidR="00CE3EC0" w:rsidRPr="00882189" w:rsidRDefault="001E2362" w:rsidP="00CE3EC0">
      <w:pPr>
        <w:rPr>
          <w:rFonts w:ascii="PT Astra Serif" w:hAnsi="PT Astra Serif"/>
          <w:b/>
          <w:i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ФИО</w:t>
      </w:r>
      <w:r w:rsidR="00CE3EC0" w:rsidRPr="00882189">
        <w:rPr>
          <w:rFonts w:ascii="PT Astra Serif" w:hAnsi="PT Astra Serif"/>
          <w:sz w:val="26"/>
          <w:szCs w:val="28"/>
        </w:rPr>
        <w:t xml:space="preserve"> - помощник прокурора Сенгилеевского района</w:t>
      </w:r>
      <w:r w:rsidR="00CE3EC0" w:rsidRPr="00882189">
        <w:rPr>
          <w:rFonts w:ascii="PT Astra Serif" w:hAnsi="PT Astra Serif"/>
          <w:b/>
          <w:i/>
          <w:sz w:val="26"/>
          <w:szCs w:val="28"/>
        </w:rPr>
        <w:t xml:space="preserve"> </w:t>
      </w:r>
    </w:p>
    <w:p w:rsidR="00BC43B7" w:rsidRPr="00882189" w:rsidRDefault="00BC43B7" w:rsidP="00CE3EC0">
      <w:pPr>
        <w:tabs>
          <w:tab w:val="left" w:pos="840"/>
        </w:tabs>
        <w:ind w:firstLine="660"/>
        <w:jc w:val="both"/>
        <w:rPr>
          <w:rFonts w:ascii="PT Astra Serif" w:eastAsia="Arial Unicode MS" w:hAnsi="PT Astra Serif"/>
          <w:b/>
          <w:sz w:val="26"/>
          <w:szCs w:val="28"/>
        </w:rPr>
      </w:pPr>
    </w:p>
    <w:p w:rsidR="00FE0A9E" w:rsidRPr="00882189" w:rsidRDefault="00FE0A9E" w:rsidP="00FE0A9E">
      <w:pPr>
        <w:pStyle w:val="ConsPlusNormal"/>
        <w:widowControl/>
        <w:ind w:firstLine="0"/>
        <w:jc w:val="center"/>
        <w:rPr>
          <w:rFonts w:ascii="PT Astra Serif" w:eastAsia="Arial Unicode MS" w:hAnsi="PT Astra Serif" w:cs="Times New Roman"/>
          <w:b/>
          <w:sz w:val="26"/>
          <w:szCs w:val="28"/>
        </w:rPr>
      </w:pPr>
      <w:r w:rsidRPr="00882189">
        <w:rPr>
          <w:rFonts w:ascii="PT Astra Serif" w:eastAsia="Arial Unicode MS" w:hAnsi="PT Astra Serif" w:cs="Times New Roman"/>
          <w:b/>
          <w:sz w:val="26"/>
          <w:szCs w:val="28"/>
        </w:rPr>
        <w:t>Повестка дня</w:t>
      </w:r>
    </w:p>
    <w:p w:rsidR="00FE0A9E" w:rsidRPr="00882189" w:rsidRDefault="00FE0A9E" w:rsidP="00761615">
      <w:pPr>
        <w:pStyle w:val="a3"/>
        <w:numPr>
          <w:ilvl w:val="0"/>
          <w:numId w:val="4"/>
        </w:numPr>
        <w:tabs>
          <w:tab w:val="left" w:pos="840"/>
        </w:tabs>
        <w:ind w:left="0" w:firstLine="660"/>
        <w:jc w:val="both"/>
        <w:rPr>
          <w:rFonts w:ascii="PT Astra Serif" w:hAnsi="PT Astra Serif"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t>Рассмотрение представления  прокуратуры от 30.09.2022 года № 86-01-2022/Прдп217-22-20730021 по факту предоставления муниципальным служащим администрации муниципального образования Тушнинское сельское поселение недостоверных и (или) неполных сведений.</w:t>
      </w:r>
    </w:p>
    <w:p w:rsidR="00FE0A9E" w:rsidRDefault="00FE0A9E" w:rsidP="00761615">
      <w:pPr>
        <w:pStyle w:val="a3"/>
        <w:numPr>
          <w:ilvl w:val="0"/>
          <w:numId w:val="4"/>
        </w:numPr>
        <w:tabs>
          <w:tab w:val="left" w:pos="840"/>
        </w:tabs>
        <w:ind w:left="0" w:firstLine="660"/>
        <w:jc w:val="both"/>
        <w:rPr>
          <w:rFonts w:ascii="PT Astra Serif" w:hAnsi="PT Astra Serif"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t>Рассмотрение представлений прокуратуры от 31.10.2022 года № Предост.-20730021-12-22/-20730021/984 по факту предоставления муниципальными служащими Администрации муниципального образования «Сенгилеевский район» недостоверных и (или) неполных сведений.</w:t>
      </w:r>
    </w:p>
    <w:p w:rsidR="00B82A0C" w:rsidRPr="00882189" w:rsidRDefault="00B82A0C" w:rsidP="00761615">
      <w:pPr>
        <w:pStyle w:val="a3"/>
        <w:numPr>
          <w:ilvl w:val="0"/>
          <w:numId w:val="4"/>
        </w:numPr>
        <w:tabs>
          <w:tab w:val="left" w:pos="840"/>
        </w:tabs>
        <w:ind w:left="0" w:firstLine="66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Уведомление о направлении сведений о заключении договора с бывшим муниципальным служащим</w:t>
      </w:r>
      <w:r w:rsidR="00445B73">
        <w:rPr>
          <w:rFonts w:ascii="PT Astra Serif" w:hAnsi="PT Astra Serif"/>
          <w:sz w:val="26"/>
          <w:szCs w:val="28"/>
        </w:rPr>
        <w:t>.</w:t>
      </w:r>
    </w:p>
    <w:p w:rsidR="00FE0A9E" w:rsidRPr="00882189" w:rsidRDefault="00FE0A9E" w:rsidP="002E17D0">
      <w:pPr>
        <w:pStyle w:val="a3"/>
        <w:tabs>
          <w:tab w:val="left" w:pos="840"/>
        </w:tabs>
        <w:ind w:left="0" w:firstLine="660"/>
        <w:jc w:val="both"/>
        <w:rPr>
          <w:rFonts w:ascii="PT Astra Serif" w:hAnsi="PT Astra Serif"/>
          <w:b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t xml:space="preserve"> </w:t>
      </w:r>
      <w:r w:rsidRPr="00882189">
        <w:rPr>
          <w:rFonts w:ascii="PT Astra Serif" w:hAnsi="PT Astra Serif"/>
          <w:b/>
          <w:sz w:val="26"/>
          <w:szCs w:val="28"/>
        </w:rPr>
        <w:t>Слушали:</w:t>
      </w:r>
    </w:p>
    <w:p w:rsidR="00FE0A9E" w:rsidRPr="00882189" w:rsidRDefault="00FE0A9E" w:rsidP="00FE0A9E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b/>
          <w:sz w:val="26"/>
          <w:szCs w:val="28"/>
        </w:rPr>
      </w:pPr>
      <w:r w:rsidRPr="00882189">
        <w:rPr>
          <w:rFonts w:ascii="PT Astra Serif" w:hAnsi="PT Astra Serif"/>
          <w:b/>
          <w:sz w:val="26"/>
          <w:szCs w:val="28"/>
        </w:rPr>
        <w:lastRenderedPageBreak/>
        <w:t>Е.Ю.Баранову:</w:t>
      </w:r>
    </w:p>
    <w:p w:rsidR="00FE0A9E" w:rsidRPr="00882189" w:rsidRDefault="00FE0A9E" w:rsidP="00FE0A9E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t>Ознакомила Комиссию с порядком проведения заседания.</w:t>
      </w:r>
    </w:p>
    <w:p w:rsidR="00FE0A9E" w:rsidRPr="00882189" w:rsidRDefault="00FE0A9E" w:rsidP="00FE0A9E">
      <w:pPr>
        <w:jc w:val="both"/>
        <w:rPr>
          <w:rFonts w:ascii="PT Astra Serif" w:hAnsi="PT Astra Serif"/>
          <w:b/>
          <w:i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t xml:space="preserve"> Сообщила, что на заседании присутствуют _</w:t>
      </w:r>
      <w:r w:rsidR="00AD00C3">
        <w:rPr>
          <w:rFonts w:ascii="PT Astra Serif" w:hAnsi="PT Astra Serif"/>
          <w:sz w:val="26"/>
          <w:szCs w:val="28"/>
        </w:rPr>
        <w:t>8</w:t>
      </w:r>
      <w:r w:rsidRPr="00882189">
        <w:rPr>
          <w:rFonts w:ascii="PT Astra Serif" w:hAnsi="PT Astra Serif"/>
          <w:sz w:val="26"/>
          <w:szCs w:val="28"/>
        </w:rPr>
        <w:t xml:space="preserve"> членов Комиссии, что составляет кворум, также на заседании комиссии присутствует </w:t>
      </w:r>
      <w:r w:rsidR="001E2362">
        <w:rPr>
          <w:rFonts w:ascii="PT Astra Serif" w:hAnsi="PT Astra Serif"/>
          <w:sz w:val="26"/>
          <w:szCs w:val="28"/>
        </w:rPr>
        <w:t>ФИО</w:t>
      </w:r>
      <w:r w:rsidRPr="00882189">
        <w:rPr>
          <w:rFonts w:ascii="PT Astra Serif" w:hAnsi="PT Astra Serif"/>
          <w:sz w:val="26"/>
          <w:szCs w:val="28"/>
        </w:rPr>
        <w:t xml:space="preserve"> - помощник прокурора Сенгилеевского района.</w:t>
      </w:r>
      <w:r w:rsidRPr="00882189">
        <w:rPr>
          <w:rFonts w:ascii="PT Astra Serif" w:hAnsi="PT Astra Serif"/>
          <w:b/>
          <w:i/>
          <w:sz w:val="26"/>
          <w:szCs w:val="28"/>
        </w:rPr>
        <w:t xml:space="preserve"> </w:t>
      </w:r>
    </w:p>
    <w:p w:rsidR="00FE0A9E" w:rsidRPr="00882189" w:rsidRDefault="00FE0A9E" w:rsidP="00FE0A9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t>Предупредила членов Комиссии и лиц, участвовавших в заседании, что они не вправе разглашать сведения, ставшие им известными в ходе работы Комиссии.</w:t>
      </w:r>
    </w:p>
    <w:p w:rsidR="00FE0A9E" w:rsidRPr="00882189" w:rsidRDefault="00FE0A9E" w:rsidP="00FE0A9E">
      <w:pPr>
        <w:pStyle w:val="ConsPlusNormal"/>
        <w:jc w:val="both"/>
        <w:rPr>
          <w:rFonts w:ascii="PT Astra Serif" w:hAnsi="PT Astra Serif" w:cs="Times New Roman"/>
          <w:sz w:val="26"/>
          <w:szCs w:val="28"/>
        </w:rPr>
      </w:pPr>
      <w:r w:rsidRPr="00882189">
        <w:rPr>
          <w:rFonts w:ascii="PT Astra Serif" w:hAnsi="PT Astra Serif" w:cs="Times New Roman"/>
          <w:sz w:val="26"/>
          <w:szCs w:val="28"/>
        </w:rPr>
        <w:t xml:space="preserve">Объявила о правомочности заседания комиссии, а также проинформировала, что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FE0A9E" w:rsidRPr="00882189" w:rsidRDefault="00FE0A9E" w:rsidP="00FE0A9E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rFonts w:ascii="PT Astra Serif" w:hAnsi="PT Astra Serif"/>
          <w:sz w:val="26"/>
        </w:rPr>
      </w:pPr>
      <w:r w:rsidRPr="00882189">
        <w:rPr>
          <w:rStyle w:val="s1"/>
          <w:rFonts w:ascii="PT Astra Serif" w:hAnsi="PT Astra Serif"/>
          <w:sz w:val="26"/>
          <w:szCs w:val="28"/>
        </w:rPr>
        <w:t>Предложила принимать решения комиссии путем открытого голосования.</w:t>
      </w:r>
    </w:p>
    <w:p w:rsidR="00FE0A9E" w:rsidRPr="00882189" w:rsidRDefault="00FE0A9E" w:rsidP="00FE0A9E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</w:rPr>
      </w:pPr>
      <w:r w:rsidRPr="00882189">
        <w:rPr>
          <w:rStyle w:val="s2"/>
          <w:rFonts w:ascii="PT Astra Serif" w:hAnsi="PT Astra Serif"/>
          <w:b/>
          <w:bCs/>
          <w:sz w:val="26"/>
          <w:szCs w:val="28"/>
        </w:rPr>
        <w:t>Голосовали:</w:t>
      </w:r>
    </w:p>
    <w:p w:rsidR="00FE0A9E" w:rsidRPr="00882189" w:rsidRDefault="00FE0A9E" w:rsidP="00FE0A9E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6"/>
        </w:rPr>
      </w:pPr>
      <w:r w:rsidRPr="00882189">
        <w:rPr>
          <w:rStyle w:val="s1"/>
          <w:rFonts w:ascii="PT Astra Serif" w:hAnsi="PT Astra Serif"/>
          <w:sz w:val="26"/>
          <w:szCs w:val="28"/>
        </w:rPr>
        <w:t xml:space="preserve">«за» - </w:t>
      </w:r>
      <w:r w:rsidR="001E2362">
        <w:rPr>
          <w:rStyle w:val="s1"/>
          <w:rFonts w:ascii="PT Astra Serif" w:hAnsi="PT Astra Serif"/>
          <w:sz w:val="26"/>
          <w:szCs w:val="28"/>
        </w:rPr>
        <w:t>8</w:t>
      </w:r>
      <w:r w:rsidRPr="00882189">
        <w:rPr>
          <w:rStyle w:val="s1"/>
          <w:rFonts w:ascii="PT Astra Serif" w:hAnsi="PT Astra Serif"/>
          <w:sz w:val="26"/>
          <w:szCs w:val="28"/>
        </w:rPr>
        <w:t xml:space="preserve"> чел.  «против» - 0 чел. «воздержались» - 0 чел.</w:t>
      </w:r>
    </w:p>
    <w:p w:rsidR="00FE0A9E" w:rsidRPr="00882189" w:rsidRDefault="00FE0A9E" w:rsidP="00FE0A9E">
      <w:pPr>
        <w:pStyle w:val="ConsPlusNormal"/>
        <w:jc w:val="both"/>
        <w:rPr>
          <w:rFonts w:ascii="PT Astra Serif" w:hAnsi="PT Astra Serif" w:cs="Times New Roman"/>
          <w:b/>
          <w:sz w:val="26"/>
          <w:szCs w:val="28"/>
        </w:rPr>
      </w:pPr>
      <w:r w:rsidRPr="00882189">
        <w:rPr>
          <w:rFonts w:ascii="PT Astra Serif" w:hAnsi="PT Astra Serif" w:cs="Times New Roman"/>
          <w:b/>
          <w:sz w:val="26"/>
          <w:szCs w:val="28"/>
        </w:rPr>
        <w:t>Слушали Н.В.Федоренко:</w:t>
      </w:r>
    </w:p>
    <w:p w:rsidR="00F575DD" w:rsidRPr="00882189" w:rsidRDefault="00FE0A9E" w:rsidP="00FE0A9E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8"/>
        </w:rPr>
      </w:pPr>
      <w:r w:rsidRPr="00882189">
        <w:rPr>
          <w:rFonts w:ascii="PT Astra Serif" w:hAnsi="PT Astra Serif"/>
          <w:b/>
          <w:sz w:val="26"/>
          <w:szCs w:val="28"/>
        </w:rPr>
        <w:t xml:space="preserve"> 1.1. По факту представления муниципальным служащим </w:t>
      </w:r>
      <w:r w:rsidR="00AD00C3">
        <w:rPr>
          <w:rFonts w:ascii="PT Astra Serif" w:hAnsi="PT Astra Serif"/>
          <w:b/>
          <w:sz w:val="26"/>
          <w:szCs w:val="28"/>
        </w:rPr>
        <w:t>ФИО</w:t>
      </w:r>
      <w:r w:rsidRPr="00882189">
        <w:rPr>
          <w:rFonts w:ascii="PT Astra Serif" w:hAnsi="PT Astra Serif"/>
          <w:sz w:val="26"/>
          <w:szCs w:val="28"/>
        </w:rPr>
        <w:t xml:space="preserve"> недостоверных  сведений</w:t>
      </w:r>
      <w:r w:rsidR="00F575DD" w:rsidRPr="00882189">
        <w:rPr>
          <w:rFonts w:ascii="PT Astra Serif" w:hAnsi="PT Astra Serif"/>
          <w:sz w:val="26"/>
          <w:szCs w:val="28"/>
        </w:rPr>
        <w:t xml:space="preserve"> о своих текущих счетах: ПАО «Сбербанк» 21.02.2015, 09.07.2015, 23.09.2015, 06.07.2015, ООО Хоум Кредит 22.09.2019 и ПАО «Совкомбанк» 22.09.2019. Кроме того, ею не указан доход, полученный от  ГУ– Ульяновское РО Фонд социального страхования РФ, в размере 8082 рубля.</w:t>
      </w:r>
    </w:p>
    <w:p w:rsidR="00FE0A9E" w:rsidRPr="00882189" w:rsidRDefault="00F575DD" w:rsidP="00FE0A9E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t xml:space="preserve">В справках о доходах супруга </w:t>
      </w:r>
      <w:r w:rsidR="00AD00C3">
        <w:rPr>
          <w:rFonts w:ascii="PT Astra Serif" w:hAnsi="PT Astra Serif"/>
          <w:sz w:val="26"/>
          <w:szCs w:val="28"/>
        </w:rPr>
        <w:t>ФИО</w:t>
      </w:r>
      <w:r w:rsidRPr="00882189">
        <w:rPr>
          <w:rFonts w:ascii="PT Astra Serif" w:hAnsi="PT Astra Serif"/>
          <w:sz w:val="26"/>
          <w:szCs w:val="28"/>
        </w:rPr>
        <w:t xml:space="preserve"> не указаны текущие счета, открытые в ПАО «ВТБ Банк»</w:t>
      </w:r>
      <w:r w:rsidR="004E549B" w:rsidRPr="00882189">
        <w:rPr>
          <w:rFonts w:ascii="PT Astra Serif" w:hAnsi="PT Astra Serif"/>
          <w:sz w:val="26"/>
          <w:szCs w:val="28"/>
        </w:rPr>
        <w:t xml:space="preserve"> 20.06.2017, 28.06.2017, ПАО «Сбербанк России» 13.07.2017, АО «Почта Банк» 22.12.2017.</w:t>
      </w:r>
      <w:r w:rsidR="00FE0A9E" w:rsidRPr="00882189">
        <w:rPr>
          <w:rFonts w:ascii="PT Astra Serif" w:hAnsi="PT Astra Serif"/>
          <w:sz w:val="26"/>
          <w:szCs w:val="28"/>
        </w:rPr>
        <w:t xml:space="preserve"> </w:t>
      </w:r>
    </w:p>
    <w:p w:rsidR="000816CC" w:rsidRPr="00882189" w:rsidRDefault="00FE0A9E" w:rsidP="00FE0A9E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t>В соответствии с объяснительной запиской</w:t>
      </w:r>
      <w:r w:rsidR="00371396" w:rsidRPr="00882189">
        <w:rPr>
          <w:rFonts w:ascii="PT Astra Serif" w:hAnsi="PT Astra Serif"/>
          <w:sz w:val="26"/>
          <w:szCs w:val="28"/>
        </w:rPr>
        <w:t xml:space="preserve"> </w:t>
      </w:r>
      <w:r w:rsidRPr="00882189">
        <w:rPr>
          <w:rFonts w:ascii="PT Astra Serif" w:hAnsi="PT Astra Serif"/>
          <w:sz w:val="26"/>
          <w:szCs w:val="28"/>
        </w:rPr>
        <w:t xml:space="preserve"> </w:t>
      </w:r>
      <w:r w:rsidR="00AD00C3">
        <w:rPr>
          <w:rFonts w:ascii="PT Astra Serif" w:hAnsi="PT Astra Serif"/>
          <w:sz w:val="26"/>
          <w:szCs w:val="28"/>
        </w:rPr>
        <w:t>ФИО</w:t>
      </w:r>
      <w:r w:rsidR="00371396" w:rsidRPr="00882189">
        <w:rPr>
          <w:rFonts w:ascii="PT Astra Serif" w:hAnsi="PT Astra Serif"/>
          <w:sz w:val="26"/>
          <w:szCs w:val="28"/>
        </w:rPr>
        <w:t xml:space="preserve"> </w:t>
      </w:r>
      <w:r w:rsidR="009E7C7E" w:rsidRPr="00882189">
        <w:rPr>
          <w:rFonts w:ascii="PT Astra Serif" w:hAnsi="PT Astra Serif"/>
          <w:sz w:val="26"/>
          <w:szCs w:val="28"/>
        </w:rPr>
        <w:t>не отразила свои счета, т.к.</w:t>
      </w:r>
      <w:r w:rsidR="00AD00C3">
        <w:rPr>
          <w:rFonts w:ascii="PT Astra Serif" w:hAnsi="PT Astra Serif"/>
          <w:sz w:val="26"/>
          <w:szCs w:val="28"/>
        </w:rPr>
        <w:t xml:space="preserve"> </w:t>
      </w:r>
      <w:r w:rsidR="009E7C7E" w:rsidRPr="00882189">
        <w:rPr>
          <w:rFonts w:ascii="PT Astra Serif" w:hAnsi="PT Astra Serif"/>
          <w:sz w:val="26"/>
          <w:szCs w:val="28"/>
        </w:rPr>
        <w:t>они были заблокированы и эти счета</w:t>
      </w:r>
      <w:r w:rsidR="000816CC" w:rsidRPr="00882189">
        <w:rPr>
          <w:rFonts w:ascii="PT Astra Serif" w:hAnsi="PT Astra Serif"/>
          <w:sz w:val="26"/>
          <w:szCs w:val="28"/>
        </w:rPr>
        <w:t xml:space="preserve"> не отразились на странице личного кабинета. Два счета были открыты в целях покупки товара в кредит, кредиты погашены. Доход полученный от Фонда социального страхования в сумме 8082,00 рубля указать забыла. </w:t>
      </w:r>
    </w:p>
    <w:p w:rsidR="00C60709" w:rsidRPr="00882189" w:rsidRDefault="000816CC" w:rsidP="00FE0A9E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t xml:space="preserve">По справке на </w:t>
      </w:r>
      <w:r w:rsidR="00AD00C3">
        <w:rPr>
          <w:rFonts w:ascii="PT Astra Serif" w:hAnsi="PT Astra Serif"/>
          <w:sz w:val="26"/>
          <w:szCs w:val="28"/>
        </w:rPr>
        <w:t>ее</w:t>
      </w:r>
      <w:r w:rsidRPr="00882189">
        <w:rPr>
          <w:rFonts w:ascii="PT Astra Serif" w:hAnsi="PT Astra Serif"/>
          <w:sz w:val="26"/>
          <w:szCs w:val="28"/>
        </w:rPr>
        <w:t xml:space="preserve"> супруга </w:t>
      </w:r>
      <w:r w:rsidR="00AD00C3">
        <w:rPr>
          <w:rFonts w:ascii="PT Astra Serif" w:hAnsi="PT Astra Serif"/>
          <w:sz w:val="26"/>
          <w:szCs w:val="28"/>
        </w:rPr>
        <w:t>ФИО</w:t>
      </w:r>
      <w:r w:rsidR="00C60709" w:rsidRPr="00882189">
        <w:rPr>
          <w:rFonts w:ascii="PT Astra Serif" w:hAnsi="PT Astra Serif"/>
          <w:sz w:val="26"/>
          <w:szCs w:val="28"/>
        </w:rPr>
        <w:t>, 2 счета были открыты для перечисления заработной платы, этими счетами не пользовались, остальные счета не были указаны по её вине.</w:t>
      </w:r>
    </w:p>
    <w:p w:rsidR="00852619" w:rsidRPr="00882189" w:rsidRDefault="006167C5" w:rsidP="00852619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</w:rPr>
      </w:pPr>
      <w:r w:rsidRPr="00882189">
        <w:rPr>
          <w:rFonts w:ascii="PT Astra Serif" w:hAnsi="PT Astra Serif"/>
          <w:b/>
          <w:sz w:val="26"/>
          <w:szCs w:val="28"/>
        </w:rPr>
        <w:t>В соответствии с</w:t>
      </w:r>
      <w:r w:rsidR="000D3CFA" w:rsidRPr="00882189">
        <w:rPr>
          <w:rFonts w:ascii="PT Astra Serif" w:hAnsi="PT Astra Serif"/>
          <w:b/>
          <w:sz w:val="26"/>
          <w:szCs w:val="28"/>
        </w:rPr>
        <w:t xml:space="preserve"> пп.б,в п.20</w:t>
      </w:r>
      <w:r w:rsidRPr="00882189">
        <w:rPr>
          <w:rFonts w:ascii="PT Astra Serif" w:hAnsi="PT Astra Serif"/>
          <w:b/>
          <w:sz w:val="26"/>
          <w:szCs w:val="28"/>
        </w:rPr>
        <w:t xml:space="preserve"> </w:t>
      </w:r>
      <w:r w:rsidR="000D3CFA" w:rsidRPr="00882189">
        <w:rPr>
          <w:rFonts w:ascii="PT Astra Serif" w:hAnsi="PT Astra Serif"/>
          <w:b/>
          <w:sz w:val="26"/>
          <w:szCs w:val="28"/>
        </w:rPr>
        <w:t>раздел</w:t>
      </w:r>
      <w:r w:rsidR="00852619" w:rsidRPr="00882189">
        <w:rPr>
          <w:rFonts w:ascii="PT Astra Serif" w:hAnsi="PT Astra Serif"/>
          <w:b/>
          <w:sz w:val="26"/>
          <w:szCs w:val="28"/>
        </w:rPr>
        <w:t>а</w:t>
      </w:r>
      <w:r w:rsidR="000D3CFA" w:rsidRPr="00882189">
        <w:rPr>
          <w:rFonts w:ascii="PT Astra Serif" w:hAnsi="PT Astra Serif"/>
          <w:b/>
          <w:sz w:val="26"/>
          <w:szCs w:val="28"/>
        </w:rPr>
        <w:t xml:space="preserve"> </w:t>
      </w:r>
      <w:r w:rsidR="000D3CFA" w:rsidRPr="00882189">
        <w:rPr>
          <w:rFonts w:ascii="PT Astra Serif" w:hAnsi="PT Astra Serif"/>
          <w:b/>
          <w:sz w:val="26"/>
          <w:szCs w:val="28"/>
          <w:lang w:val="en-US"/>
        </w:rPr>
        <w:t>III</w:t>
      </w:r>
      <w:r w:rsidRPr="00882189">
        <w:rPr>
          <w:rFonts w:ascii="PT Astra Serif" w:hAnsi="PT Astra Serif"/>
          <w:sz w:val="26"/>
          <w:szCs w:val="28"/>
        </w:rPr>
        <w:t xml:space="preserve"> </w:t>
      </w:r>
      <w:r w:rsidRPr="00882189">
        <w:rPr>
          <w:rFonts w:ascii="PT Astra Serif" w:hAnsi="PT Astra Serif"/>
          <w:b/>
          <w:bCs/>
          <w:sz w:val="26"/>
          <w:szCs w:val="28"/>
        </w:rPr>
        <w:t>Методически</w:t>
      </w:r>
      <w:r w:rsidR="00852619" w:rsidRPr="00882189">
        <w:rPr>
          <w:rFonts w:ascii="PT Astra Serif" w:hAnsi="PT Astra Serif"/>
          <w:b/>
          <w:bCs/>
          <w:sz w:val="26"/>
          <w:szCs w:val="28"/>
        </w:rPr>
        <w:t>х</w:t>
      </w:r>
      <w:r w:rsidRPr="00882189">
        <w:rPr>
          <w:rFonts w:ascii="PT Astra Serif" w:hAnsi="PT Astra Serif"/>
          <w:b/>
          <w:bCs/>
          <w:sz w:val="26"/>
          <w:szCs w:val="28"/>
        </w:rPr>
        <w:t xml:space="preserve"> рекомендациями</w:t>
      </w:r>
      <w:r w:rsidR="000D3CFA" w:rsidRPr="00882189">
        <w:rPr>
          <w:rFonts w:ascii="PT Astra Serif" w:hAnsi="PT Astra Serif"/>
          <w:b/>
          <w:bCs/>
          <w:sz w:val="26"/>
          <w:szCs w:val="28"/>
        </w:rPr>
        <w:t xml:space="preserve">, </w:t>
      </w:r>
      <w:r w:rsidRPr="00882189">
        <w:rPr>
          <w:rFonts w:ascii="PT Astra Serif" w:hAnsi="PT Astra Serif"/>
          <w:b/>
          <w:bCs/>
          <w:sz w:val="26"/>
          <w:szCs w:val="28"/>
        </w:rPr>
        <w:t xml:space="preserve"> </w:t>
      </w:r>
      <w:r w:rsidR="000D3CFA" w:rsidRPr="00882189">
        <w:rPr>
          <w:rFonts w:ascii="PT Astra Serif" w:hAnsi="PT Astra Serif"/>
          <w:b/>
          <w:bCs/>
          <w:sz w:val="26"/>
          <w:szCs w:val="28"/>
        </w:rPr>
        <w:t>Обзор</w:t>
      </w:r>
      <w:r w:rsidR="00852619" w:rsidRPr="00882189">
        <w:rPr>
          <w:rFonts w:ascii="PT Astra Serif" w:hAnsi="PT Astra Serif"/>
          <w:b/>
          <w:bCs/>
          <w:sz w:val="26"/>
          <w:szCs w:val="28"/>
        </w:rPr>
        <w:t>ом</w:t>
      </w:r>
      <w:r w:rsidR="000D3CFA" w:rsidRPr="00882189">
        <w:rPr>
          <w:rFonts w:ascii="PT Astra Serif" w:hAnsi="PT Astra Serif"/>
          <w:b/>
          <w:bCs/>
          <w:sz w:val="26"/>
          <w:szCs w:val="28"/>
        </w:rPr>
        <w:t xml:space="preserve"> практики привлечения к ответственности государственных (муниципальных</w:t>
      </w:r>
      <w:r w:rsidR="00852619" w:rsidRPr="00882189">
        <w:rPr>
          <w:rFonts w:ascii="PT Astra Serif" w:hAnsi="PT Astra Serif"/>
          <w:b/>
          <w:bCs/>
          <w:sz w:val="26"/>
          <w:szCs w:val="28"/>
        </w:rPr>
        <w:t>)</w:t>
      </w:r>
      <w:r w:rsidR="000D3CFA" w:rsidRPr="00882189">
        <w:rPr>
          <w:rFonts w:ascii="PT Astra Serif" w:hAnsi="PT Astra Serif"/>
          <w:b/>
          <w:bCs/>
          <w:sz w:val="26"/>
          <w:szCs w:val="28"/>
        </w:rPr>
        <w:t xml:space="preserve"> служащих за несоблюдение ограничений и запретов, неисполнение обязанностей, установленных в целях противодействия коррупции</w:t>
      </w:r>
      <w:r w:rsidR="00852619" w:rsidRPr="00882189">
        <w:rPr>
          <w:rFonts w:ascii="PT Astra Serif" w:hAnsi="PT Astra Serif"/>
          <w:b/>
          <w:bCs/>
          <w:sz w:val="26"/>
          <w:szCs w:val="28"/>
        </w:rPr>
        <w:t xml:space="preserve"> </w:t>
      </w:r>
      <w:r w:rsidR="00852619" w:rsidRPr="00882189">
        <w:rPr>
          <w:rFonts w:ascii="PT Astra Serif" w:hAnsi="PT Astra Serif"/>
          <w:bCs/>
          <w:sz w:val="26"/>
          <w:szCs w:val="28"/>
        </w:rPr>
        <w:t>(</w:t>
      </w:r>
      <w:r w:rsidR="00852619" w:rsidRPr="00882189">
        <w:rPr>
          <w:rFonts w:ascii="PT Astra Serif" w:hAnsi="PT Astra Serif"/>
          <w:sz w:val="26"/>
        </w:rPr>
        <w:t>б) представление служащим в ходе антикоррупционной проверки заведомо недостоверных объяснений, совершение иных действий, направленных на создание затруднений в проведении такой проверки; в) одновременное нарушение двух и более требований законодательства Российской Федерации о противодействии коррупции)</w:t>
      </w:r>
    </w:p>
    <w:p w:rsidR="00852619" w:rsidRPr="00882189" w:rsidRDefault="00852619" w:rsidP="00852619">
      <w:pPr>
        <w:pStyle w:val="p12"/>
        <w:shd w:val="clear" w:color="auto" w:fill="FFFFFF"/>
        <w:spacing w:before="0" w:beforeAutospacing="0" w:after="0" w:afterAutospacing="0"/>
        <w:ind w:firstLine="708"/>
        <w:jc w:val="center"/>
        <w:rPr>
          <w:rStyle w:val="s1"/>
          <w:rFonts w:ascii="PT Astra Serif" w:hAnsi="PT Astra Serif"/>
          <w:b/>
          <w:bCs/>
          <w:sz w:val="26"/>
          <w:szCs w:val="28"/>
        </w:rPr>
      </w:pPr>
      <w:r w:rsidRPr="00882189">
        <w:rPr>
          <w:rFonts w:ascii="PT Astra Serif" w:hAnsi="PT Astra Serif"/>
          <w:b/>
          <w:sz w:val="26"/>
          <w:szCs w:val="28"/>
        </w:rPr>
        <w:t>являются обстоятельствами влекущими применение взыскания.</w:t>
      </w:r>
      <w:r w:rsidRPr="00882189">
        <w:rPr>
          <w:rStyle w:val="s1"/>
          <w:rFonts w:ascii="PT Astra Serif" w:hAnsi="PT Astra Serif"/>
          <w:b/>
          <w:bCs/>
          <w:sz w:val="26"/>
          <w:szCs w:val="28"/>
        </w:rPr>
        <w:t xml:space="preserve"> </w:t>
      </w:r>
    </w:p>
    <w:p w:rsidR="00852619" w:rsidRPr="001F6313" w:rsidRDefault="001F6313" w:rsidP="00852619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 xml:space="preserve">                     к</w:t>
      </w:r>
      <w:r w:rsidR="00852619" w:rsidRPr="001F6313">
        <w:rPr>
          <w:rFonts w:ascii="PT Astra Serif" w:hAnsi="PT Astra Serif"/>
          <w:b/>
          <w:sz w:val="26"/>
          <w:szCs w:val="28"/>
        </w:rPr>
        <w:t xml:space="preserve">омиссия открытым голосованием приняла </w:t>
      </w:r>
    </w:p>
    <w:p w:rsidR="00852619" w:rsidRPr="00882189" w:rsidRDefault="00852619" w:rsidP="00852619">
      <w:pPr>
        <w:pStyle w:val="p12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sz w:val="26"/>
          <w:szCs w:val="28"/>
        </w:rPr>
      </w:pPr>
      <w:r w:rsidRPr="00882189">
        <w:rPr>
          <w:rStyle w:val="s1"/>
          <w:rFonts w:ascii="PT Astra Serif" w:hAnsi="PT Astra Serif"/>
          <w:b/>
          <w:bCs/>
          <w:sz w:val="26"/>
          <w:szCs w:val="28"/>
        </w:rPr>
        <w:t>Р Е Ш Е Н И Е</w:t>
      </w:r>
    </w:p>
    <w:p w:rsidR="00852619" w:rsidRPr="00882189" w:rsidRDefault="00852619" w:rsidP="00852619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PT Astra Serif" w:hAnsi="PT Astra Serif"/>
          <w:sz w:val="26"/>
          <w:szCs w:val="28"/>
        </w:rPr>
      </w:pPr>
    </w:p>
    <w:p w:rsidR="00852619" w:rsidRPr="00882189" w:rsidRDefault="00852619" w:rsidP="00852619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PT Astra Serif" w:hAnsi="PT Astra Serif"/>
          <w:sz w:val="26"/>
          <w:szCs w:val="28"/>
        </w:rPr>
      </w:pPr>
      <w:r w:rsidRPr="00882189">
        <w:rPr>
          <w:rFonts w:ascii="PT Astra Serif" w:hAnsi="PT Astra Serif"/>
          <w:sz w:val="26"/>
          <w:szCs w:val="28"/>
        </w:rPr>
        <w:lastRenderedPageBreak/>
        <w:t xml:space="preserve">1. Признать, что представленные </w:t>
      </w:r>
      <w:r w:rsidR="00AD00C3">
        <w:rPr>
          <w:rFonts w:ascii="PT Astra Serif" w:hAnsi="PT Astra Serif"/>
          <w:sz w:val="26"/>
          <w:szCs w:val="28"/>
        </w:rPr>
        <w:t>ФИО</w:t>
      </w:r>
      <w:r w:rsidRPr="00882189">
        <w:rPr>
          <w:rFonts w:ascii="PT Astra Serif" w:hAnsi="PT Astra Serif"/>
          <w:sz w:val="26"/>
          <w:szCs w:val="28"/>
        </w:rPr>
        <w:t xml:space="preserve"> сведения о доходах, об имуществе и обязательствах имущественного характера за 2021 год, являются недостоверными и неполными. </w:t>
      </w:r>
    </w:p>
    <w:p w:rsidR="00852619" w:rsidRPr="00882189" w:rsidRDefault="00852619" w:rsidP="00852619">
      <w:pPr>
        <w:pStyle w:val="ConsPlusNormal"/>
        <w:ind w:firstLine="0"/>
        <w:jc w:val="both"/>
        <w:rPr>
          <w:rFonts w:ascii="PT Astra Serif" w:hAnsi="PT Astra Serif" w:cs="Times New Roman"/>
          <w:sz w:val="26"/>
          <w:szCs w:val="28"/>
        </w:rPr>
      </w:pPr>
      <w:r w:rsidRPr="00882189">
        <w:rPr>
          <w:rFonts w:ascii="PT Astra Serif" w:hAnsi="PT Astra Serif" w:cs="Times New Roman"/>
          <w:sz w:val="26"/>
          <w:szCs w:val="28"/>
          <w:shd w:val="clear" w:color="auto" w:fill="FFFFFF"/>
        </w:rPr>
        <w:tab/>
      </w:r>
      <w:r w:rsidRPr="00882189">
        <w:rPr>
          <w:rFonts w:ascii="PT Astra Serif" w:hAnsi="PT Astra Serif" w:cs="Times New Roman"/>
          <w:sz w:val="26"/>
          <w:szCs w:val="28"/>
        </w:rPr>
        <w:t xml:space="preserve">2. Рекомендовать Главе администрации муниципального образования Тушнинское сельское поселение Смирнову Н.И.  привлечь к дисциплинарной ответственности </w:t>
      </w:r>
      <w:r w:rsidR="00AD00C3">
        <w:rPr>
          <w:rFonts w:ascii="PT Astra Serif" w:hAnsi="PT Astra Serif"/>
          <w:sz w:val="26"/>
          <w:szCs w:val="28"/>
        </w:rPr>
        <w:t>ФИО</w:t>
      </w:r>
      <w:r w:rsidRPr="00882189">
        <w:rPr>
          <w:rFonts w:ascii="PT Astra Serif" w:hAnsi="PT Astra Serif"/>
          <w:sz w:val="26"/>
          <w:szCs w:val="28"/>
        </w:rPr>
        <w:t xml:space="preserve"> </w:t>
      </w:r>
      <w:r w:rsidRPr="00882189">
        <w:rPr>
          <w:rFonts w:ascii="PT Astra Serif" w:hAnsi="PT Astra Serif" w:cs="Times New Roman"/>
          <w:sz w:val="26"/>
          <w:szCs w:val="28"/>
        </w:rPr>
        <w:t xml:space="preserve">- специалиста </w:t>
      </w:r>
      <w:r w:rsidR="00EA1E56" w:rsidRPr="00882189">
        <w:rPr>
          <w:rFonts w:ascii="PT Astra Serif" w:hAnsi="PT Astra Serif" w:cs="Times New Roman"/>
          <w:sz w:val="26"/>
          <w:szCs w:val="28"/>
        </w:rPr>
        <w:t>администрации муниципального образования Тушнинское сельское поселение</w:t>
      </w:r>
      <w:r w:rsidRPr="00882189">
        <w:rPr>
          <w:rFonts w:ascii="PT Astra Serif" w:hAnsi="PT Astra Serif" w:cs="Times New Roman"/>
          <w:sz w:val="26"/>
          <w:szCs w:val="28"/>
        </w:rPr>
        <w:t xml:space="preserve"> - </w:t>
      </w:r>
      <w:r w:rsidR="001E2362">
        <w:rPr>
          <w:rFonts w:ascii="PT Astra Serif" w:hAnsi="PT Astra Serif" w:cs="Times New Roman"/>
          <w:sz w:val="26"/>
          <w:szCs w:val="28"/>
        </w:rPr>
        <w:t>выговору</w:t>
      </w:r>
      <w:r w:rsidRPr="00882189">
        <w:rPr>
          <w:rFonts w:ascii="PT Astra Serif" w:hAnsi="PT Astra Serif" w:cs="Times New Roman"/>
          <w:b/>
          <w:sz w:val="26"/>
          <w:szCs w:val="28"/>
        </w:rPr>
        <w:t>.</w:t>
      </w:r>
      <w:r w:rsidRPr="00882189">
        <w:rPr>
          <w:rFonts w:ascii="PT Astra Serif" w:hAnsi="PT Astra Serif" w:cs="Times New Roman"/>
          <w:sz w:val="26"/>
          <w:szCs w:val="28"/>
        </w:rPr>
        <w:t xml:space="preserve"> </w:t>
      </w:r>
    </w:p>
    <w:p w:rsidR="002E17D0" w:rsidRPr="00714017" w:rsidRDefault="002E17D0" w:rsidP="002E17D0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8"/>
        </w:rPr>
      </w:pPr>
      <w:r w:rsidRPr="00714017">
        <w:rPr>
          <w:rStyle w:val="s2"/>
          <w:rFonts w:ascii="PT Astra Serif" w:hAnsi="PT Astra Serif"/>
          <w:b/>
          <w:bCs/>
          <w:sz w:val="26"/>
          <w:szCs w:val="28"/>
        </w:rPr>
        <w:t>ИТОГИ голосования:</w:t>
      </w:r>
    </w:p>
    <w:p w:rsidR="002E17D0" w:rsidRPr="00714017" w:rsidRDefault="002E17D0" w:rsidP="002E17D0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/>
          <w:sz w:val="26"/>
          <w:szCs w:val="28"/>
        </w:rPr>
      </w:pPr>
      <w:r w:rsidRPr="00714017">
        <w:rPr>
          <w:rStyle w:val="s1"/>
          <w:rFonts w:ascii="PT Astra Serif" w:hAnsi="PT Astra Serif"/>
          <w:sz w:val="26"/>
          <w:szCs w:val="28"/>
        </w:rPr>
        <w:t>«за» -</w:t>
      </w:r>
      <w:r w:rsidR="00AD00C3">
        <w:rPr>
          <w:rStyle w:val="s1"/>
          <w:rFonts w:ascii="PT Astra Serif" w:hAnsi="PT Astra Serif"/>
          <w:sz w:val="26"/>
          <w:szCs w:val="28"/>
        </w:rPr>
        <w:t>8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чел., «против» -</w:t>
      </w:r>
      <w:r w:rsidR="00AD00C3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чел.,  «воздержались» -</w:t>
      </w:r>
      <w:r w:rsidR="00AD00C3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</w:t>
      </w:r>
    </w:p>
    <w:p w:rsidR="00445B73" w:rsidRDefault="00445B73" w:rsidP="00FE0A9E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6"/>
          <w:szCs w:val="28"/>
        </w:rPr>
      </w:pPr>
    </w:p>
    <w:p w:rsidR="00FE0A9E" w:rsidRPr="00714017" w:rsidRDefault="00E934D3" w:rsidP="00FE0A9E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2.1</w:t>
      </w:r>
      <w:r w:rsidR="00FE0A9E" w:rsidRPr="00714017">
        <w:rPr>
          <w:rFonts w:ascii="PT Astra Serif" w:hAnsi="PT Astra Serif"/>
          <w:b/>
          <w:sz w:val="26"/>
          <w:szCs w:val="28"/>
        </w:rPr>
        <w:t>.</w:t>
      </w:r>
      <w:r w:rsidR="00FE0A9E" w:rsidRPr="00714017">
        <w:rPr>
          <w:rFonts w:ascii="PT Astra Serif" w:hAnsi="PT Astra Serif"/>
          <w:sz w:val="26"/>
          <w:szCs w:val="28"/>
        </w:rPr>
        <w:t xml:space="preserve"> </w:t>
      </w:r>
      <w:r w:rsidR="00FE0A9E" w:rsidRPr="00714017">
        <w:rPr>
          <w:rFonts w:ascii="PT Astra Serif" w:hAnsi="PT Astra Serif"/>
          <w:b/>
          <w:sz w:val="26"/>
          <w:szCs w:val="28"/>
        </w:rPr>
        <w:t xml:space="preserve">По факту предоставления недостоверных сведений муниципальным служащим Администрации муниципального образования «Сенгилеевский район» </w:t>
      </w:r>
      <w:r w:rsidR="00AD00C3">
        <w:rPr>
          <w:rFonts w:ascii="PT Astra Serif" w:hAnsi="PT Astra Serif"/>
          <w:b/>
          <w:sz w:val="26"/>
          <w:szCs w:val="28"/>
        </w:rPr>
        <w:t>ФИО</w:t>
      </w:r>
      <w:r w:rsidR="00FE0A9E" w:rsidRPr="00714017">
        <w:rPr>
          <w:rFonts w:ascii="PT Astra Serif" w:hAnsi="PT Astra Serif"/>
          <w:b/>
          <w:sz w:val="26"/>
          <w:szCs w:val="28"/>
        </w:rPr>
        <w:t xml:space="preserve"> - не  указан</w:t>
      </w:r>
      <w:r w:rsidR="00286613" w:rsidRPr="00714017">
        <w:rPr>
          <w:rFonts w:ascii="PT Astra Serif" w:hAnsi="PT Astra Serif"/>
          <w:b/>
          <w:sz w:val="26"/>
          <w:szCs w:val="28"/>
        </w:rPr>
        <w:t>ы текущие счета, открытые в АО «Альфа Банк»</w:t>
      </w:r>
      <w:r w:rsidR="00FE0A9E" w:rsidRPr="00714017">
        <w:rPr>
          <w:rFonts w:ascii="PT Astra Serif" w:hAnsi="PT Astra Serif"/>
          <w:b/>
          <w:sz w:val="26"/>
          <w:szCs w:val="28"/>
        </w:rPr>
        <w:t xml:space="preserve"> </w:t>
      </w:r>
      <w:r w:rsidR="00286613" w:rsidRPr="00714017">
        <w:rPr>
          <w:rFonts w:ascii="PT Astra Serif" w:hAnsi="PT Astra Serif"/>
          <w:b/>
          <w:sz w:val="26"/>
          <w:szCs w:val="28"/>
        </w:rPr>
        <w:t xml:space="preserve"> и ООО «Хоум Кредит</w:t>
      </w:r>
      <w:r w:rsidR="00765F54" w:rsidRPr="00714017">
        <w:rPr>
          <w:rFonts w:ascii="PT Astra Serif" w:hAnsi="PT Astra Serif"/>
          <w:b/>
          <w:sz w:val="26"/>
          <w:szCs w:val="28"/>
        </w:rPr>
        <w:t>»</w:t>
      </w:r>
      <w:r w:rsidR="00286613" w:rsidRPr="00714017">
        <w:rPr>
          <w:rFonts w:ascii="PT Astra Serif" w:hAnsi="PT Astra Serif"/>
          <w:b/>
          <w:sz w:val="26"/>
          <w:szCs w:val="28"/>
        </w:rPr>
        <w:t>.</w:t>
      </w:r>
      <w:r w:rsidR="00FE0A9E" w:rsidRPr="00714017">
        <w:rPr>
          <w:rFonts w:ascii="PT Astra Serif" w:hAnsi="PT Astra Serif"/>
          <w:b/>
          <w:sz w:val="26"/>
          <w:szCs w:val="28"/>
        </w:rPr>
        <w:t xml:space="preserve">  </w:t>
      </w:r>
    </w:p>
    <w:p w:rsidR="00FE0A9E" w:rsidRPr="00714017" w:rsidRDefault="00FE0A9E" w:rsidP="00FE0A9E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 xml:space="preserve">В соответствии с объяснительной запиской </w:t>
      </w:r>
      <w:r w:rsidR="00AD00C3">
        <w:rPr>
          <w:rFonts w:ascii="PT Astra Serif" w:hAnsi="PT Astra Serif"/>
          <w:sz w:val="26"/>
          <w:szCs w:val="28"/>
        </w:rPr>
        <w:t>ФИО,</w:t>
      </w:r>
      <w:r w:rsidRPr="00714017">
        <w:rPr>
          <w:rFonts w:ascii="PT Astra Serif" w:hAnsi="PT Astra Serif"/>
          <w:sz w:val="26"/>
          <w:szCs w:val="28"/>
        </w:rPr>
        <w:t xml:space="preserve"> считает что </w:t>
      </w:r>
      <w:r w:rsidR="00901BE9" w:rsidRPr="00714017">
        <w:rPr>
          <w:rFonts w:ascii="PT Astra Serif" w:hAnsi="PT Astra Serif"/>
          <w:sz w:val="26"/>
          <w:szCs w:val="28"/>
        </w:rPr>
        <w:t>так как кредиты были выплачены то и счета закрылись автоматически, просит признать этот  проступок несущественным  и не применять к ней мер дисциплинарного воздействия.</w:t>
      </w:r>
    </w:p>
    <w:p w:rsidR="00901BE9" w:rsidRPr="00714017" w:rsidRDefault="00901BE9" w:rsidP="002306D7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b/>
          <w:sz w:val="26"/>
          <w:szCs w:val="28"/>
        </w:rPr>
        <w:t xml:space="preserve">В соответствии с п.16 раздела </w:t>
      </w:r>
      <w:r w:rsidRPr="00714017">
        <w:rPr>
          <w:rFonts w:ascii="PT Astra Serif" w:hAnsi="PT Astra Serif"/>
          <w:b/>
          <w:sz w:val="26"/>
          <w:szCs w:val="28"/>
          <w:lang w:val="en-US"/>
        </w:rPr>
        <w:t>III</w:t>
      </w:r>
      <w:r w:rsidRPr="00714017">
        <w:rPr>
          <w:rFonts w:ascii="PT Astra Serif" w:hAnsi="PT Astra Serif"/>
          <w:sz w:val="26"/>
          <w:szCs w:val="28"/>
        </w:rPr>
        <w:t xml:space="preserve"> </w:t>
      </w:r>
      <w:r w:rsidRPr="00714017">
        <w:rPr>
          <w:rFonts w:ascii="PT Astra Serif" w:hAnsi="PT Astra Serif"/>
          <w:b/>
          <w:bCs/>
          <w:sz w:val="26"/>
          <w:szCs w:val="28"/>
        </w:rPr>
        <w:t xml:space="preserve">Методических рекомендациями,  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</w:t>
      </w:r>
      <w:r w:rsidR="002306D7" w:rsidRPr="00714017">
        <w:rPr>
          <w:rFonts w:ascii="PT Astra Serif" w:hAnsi="PT Astra Serif"/>
          <w:b/>
          <w:bCs/>
          <w:sz w:val="26"/>
          <w:szCs w:val="28"/>
        </w:rPr>
        <w:t xml:space="preserve"> - </w:t>
      </w:r>
      <w:r w:rsidRPr="00714017">
        <w:rPr>
          <w:rFonts w:ascii="PT Astra Serif" w:hAnsi="PT Astra Serif"/>
          <w:bCs/>
          <w:sz w:val="26"/>
          <w:szCs w:val="28"/>
        </w:rPr>
        <w:t>практика применения взысканий</w:t>
      </w:r>
      <w:r w:rsidR="002306D7" w:rsidRPr="00714017">
        <w:rPr>
          <w:rFonts w:ascii="PT Astra Serif" w:hAnsi="PT Astra Serif"/>
          <w:bCs/>
          <w:sz w:val="26"/>
          <w:szCs w:val="28"/>
        </w:rPr>
        <w:t xml:space="preserve"> показывает, что в случаях впервые совершенных несущественных проступков, обзор которых приведен в прил. №4, при отсутствии отягчающих обстоятельств взыскания не применяются.</w:t>
      </w:r>
    </w:p>
    <w:p w:rsidR="009A6168" w:rsidRPr="003E53A5" w:rsidRDefault="009A6168" w:rsidP="009A6168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>Заслушав представленную информацию, приняв во внимание мнения выступивших лиц</w:t>
      </w:r>
      <w:r w:rsidR="00D20453">
        <w:rPr>
          <w:rFonts w:ascii="PT Astra Serif" w:hAnsi="PT Astra Serif"/>
          <w:sz w:val="26"/>
          <w:szCs w:val="28"/>
        </w:rPr>
        <w:t xml:space="preserve"> </w:t>
      </w:r>
      <w:r w:rsidRPr="00714017">
        <w:rPr>
          <w:rFonts w:ascii="PT Astra Serif" w:hAnsi="PT Astra Serif"/>
          <w:sz w:val="26"/>
          <w:szCs w:val="28"/>
        </w:rPr>
        <w:t xml:space="preserve"> </w:t>
      </w:r>
      <w:r w:rsidRPr="003E53A5">
        <w:rPr>
          <w:rFonts w:ascii="PT Astra Serif" w:hAnsi="PT Astra Serif"/>
          <w:b/>
          <w:sz w:val="26"/>
          <w:szCs w:val="28"/>
        </w:rPr>
        <w:t>Комиссия, открытым голосованием приняла решение:</w:t>
      </w:r>
    </w:p>
    <w:p w:rsidR="002306D7" w:rsidRPr="00714017" w:rsidRDefault="002306D7" w:rsidP="002306D7">
      <w:pPr>
        <w:pStyle w:val="p12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sz w:val="26"/>
          <w:szCs w:val="28"/>
        </w:rPr>
      </w:pPr>
      <w:r w:rsidRPr="00714017">
        <w:rPr>
          <w:rStyle w:val="s1"/>
          <w:rFonts w:ascii="PT Astra Serif" w:hAnsi="PT Astra Serif"/>
          <w:b/>
          <w:bCs/>
          <w:sz w:val="26"/>
          <w:szCs w:val="28"/>
        </w:rPr>
        <w:t>Р Е Ш Е Н И Е</w:t>
      </w:r>
    </w:p>
    <w:p w:rsidR="00FE0A9E" w:rsidRPr="00714017" w:rsidRDefault="00FE0A9E" w:rsidP="002306D7">
      <w:pPr>
        <w:autoSpaceDE w:val="0"/>
        <w:autoSpaceDN w:val="0"/>
        <w:adjustRightInd w:val="0"/>
        <w:ind w:firstLine="708"/>
        <w:jc w:val="both"/>
        <w:outlineLvl w:val="0"/>
        <w:rPr>
          <w:rStyle w:val="s1"/>
          <w:rFonts w:ascii="PT Astra Serif" w:hAnsi="PT Astra Serif"/>
          <w:b/>
          <w:bCs/>
          <w:sz w:val="26"/>
          <w:szCs w:val="28"/>
        </w:rPr>
      </w:pPr>
    </w:p>
    <w:p w:rsidR="00D27519" w:rsidRPr="00714017" w:rsidRDefault="00D27519" w:rsidP="00D27519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>1. Признать, что сведения о доходах, об имуществе и обязательствах имущественного характера за 20</w:t>
      </w:r>
      <w:r w:rsidR="009A6168" w:rsidRPr="00714017">
        <w:rPr>
          <w:rFonts w:ascii="PT Astra Serif" w:hAnsi="PT Astra Serif"/>
          <w:sz w:val="26"/>
          <w:szCs w:val="28"/>
        </w:rPr>
        <w:t>21</w:t>
      </w:r>
      <w:r w:rsidRPr="00714017">
        <w:rPr>
          <w:rFonts w:ascii="PT Astra Serif" w:hAnsi="PT Astra Serif"/>
          <w:sz w:val="26"/>
          <w:szCs w:val="28"/>
        </w:rPr>
        <w:t xml:space="preserve"> год, представленные </w:t>
      </w:r>
      <w:r w:rsidR="009A6168" w:rsidRPr="00714017">
        <w:rPr>
          <w:rFonts w:ascii="PT Astra Serif" w:hAnsi="PT Astra Serif"/>
          <w:sz w:val="26"/>
          <w:szCs w:val="28"/>
        </w:rPr>
        <w:t xml:space="preserve"> </w:t>
      </w:r>
      <w:r w:rsidR="00AD00C3">
        <w:rPr>
          <w:rFonts w:ascii="PT Astra Serif" w:hAnsi="PT Astra Serif"/>
          <w:sz w:val="26"/>
          <w:szCs w:val="28"/>
        </w:rPr>
        <w:t>ФИО</w:t>
      </w:r>
      <w:r w:rsidR="009A6168" w:rsidRPr="00714017">
        <w:rPr>
          <w:rFonts w:ascii="PT Astra Serif" w:hAnsi="PT Astra Serif"/>
          <w:sz w:val="26"/>
          <w:szCs w:val="28"/>
        </w:rPr>
        <w:t xml:space="preserve"> </w:t>
      </w:r>
      <w:r w:rsidRPr="00714017">
        <w:rPr>
          <w:rFonts w:ascii="PT Astra Serif" w:hAnsi="PT Astra Serif"/>
          <w:sz w:val="26"/>
          <w:szCs w:val="28"/>
        </w:rPr>
        <w:t xml:space="preserve">являются недостоверными и неполными. </w:t>
      </w:r>
    </w:p>
    <w:p w:rsidR="009A6168" w:rsidRPr="00714017" w:rsidRDefault="00D27519" w:rsidP="00D27519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  <w:shd w:val="clear" w:color="auto" w:fill="FFFFFF"/>
        </w:rPr>
        <w:t xml:space="preserve">2. С учетом степени вины, </w:t>
      </w:r>
      <w:r w:rsidRPr="00714017">
        <w:rPr>
          <w:rFonts w:ascii="PT Astra Serif" w:hAnsi="PT Astra Serif"/>
          <w:sz w:val="26"/>
          <w:szCs w:val="28"/>
        </w:rPr>
        <w:t xml:space="preserve">отсутствия умысла </w:t>
      </w:r>
      <w:r w:rsidRPr="00714017">
        <w:rPr>
          <w:rFonts w:ascii="PT Astra Serif" w:hAnsi="PT Astra Serif"/>
          <w:sz w:val="26"/>
          <w:szCs w:val="28"/>
          <w:shd w:val="clear" w:color="auto" w:fill="FFFFFF"/>
        </w:rPr>
        <w:t xml:space="preserve">и того факта, что </w:t>
      </w:r>
      <w:r w:rsidRPr="00714017">
        <w:rPr>
          <w:rFonts w:ascii="PT Astra Serif" w:hAnsi="PT Astra Serif"/>
          <w:sz w:val="26"/>
          <w:szCs w:val="28"/>
        </w:rPr>
        <w:t xml:space="preserve">нарушение требований законодательства о противодействии коррупции было совершено впервые при отсутствии отягчающих обстоятельств и расценено как несущественный проступок, не применять  мер ответственности к </w:t>
      </w:r>
      <w:r w:rsidR="009A6168" w:rsidRPr="00714017">
        <w:rPr>
          <w:rFonts w:ascii="PT Astra Serif" w:hAnsi="PT Astra Serif"/>
          <w:sz w:val="26"/>
          <w:szCs w:val="28"/>
        </w:rPr>
        <w:t xml:space="preserve"> </w:t>
      </w:r>
      <w:r w:rsidR="00AD00C3">
        <w:rPr>
          <w:rFonts w:ascii="PT Astra Serif" w:hAnsi="PT Astra Serif"/>
          <w:sz w:val="26"/>
          <w:szCs w:val="28"/>
        </w:rPr>
        <w:t>ФИО</w:t>
      </w:r>
      <w:r w:rsidR="009A6168" w:rsidRPr="00714017">
        <w:rPr>
          <w:rFonts w:ascii="PT Astra Serif" w:hAnsi="PT Astra Serif"/>
          <w:sz w:val="26"/>
          <w:szCs w:val="28"/>
        </w:rPr>
        <w:t>.</w:t>
      </w:r>
    </w:p>
    <w:p w:rsidR="00FE0A9E" w:rsidRPr="00714017" w:rsidRDefault="00FE0A9E" w:rsidP="00D27519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8"/>
        </w:rPr>
      </w:pPr>
      <w:r w:rsidRPr="00714017">
        <w:rPr>
          <w:rStyle w:val="s2"/>
          <w:rFonts w:ascii="PT Astra Serif" w:hAnsi="PT Astra Serif"/>
          <w:b/>
          <w:bCs/>
          <w:sz w:val="26"/>
          <w:szCs w:val="28"/>
        </w:rPr>
        <w:t>ИТОГИ голосования:</w:t>
      </w:r>
    </w:p>
    <w:p w:rsidR="00FE0A9E" w:rsidRPr="00714017" w:rsidRDefault="00FE0A9E" w:rsidP="00FE0A9E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/>
          <w:sz w:val="26"/>
          <w:szCs w:val="28"/>
        </w:rPr>
      </w:pPr>
      <w:r w:rsidRPr="00714017">
        <w:rPr>
          <w:rStyle w:val="s1"/>
          <w:rFonts w:ascii="PT Astra Serif" w:hAnsi="PT Astra Serif"/>
          <w:sz w:val="26"/>
          <w:szCs w:val="28"/>
        </w:rPr>
        <w:t xml:space="preserve">«за» - </w:t>
      </w:r>
      <w:r w:rsidR="00AD00C3">
        <w:rPr>
          <w:rStyle w:val="s1"/>
          <w:rFonts w:ascii="PT Astra Serif" w:hAnsi="PT Astra Serif"/>
          <w:sz w:val="26"/>
          <w:szCs w:val="28"/>
        </w:rPr>
        <w:t>8</w:t>
      </w:r>
      <w:r w:rsidR="009A6168" w:rsidRPr="00714017">
        <w:rPr>
          <w:rStyle w:val="s1"/>
          <w:rFonts w:ascii="PT Astra Serif" w:hAnsi="PT Astra Serif"/>
          <w:sz w:val="26"/>
          <w:szCs w:val="28"/>
        </w:rPr>
        <w:t>_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</w:t>
      </w:r>
      <w:r w:rsidR="002E17D0" w:rsidRPr="00714017">
        <w:rPr>
          <w:rStyle w:val="s1"/>
          <w:rFonts w:ascii="PT Astra Serif" w:hAnsi="PT Astra Serif"/>
          <w:sz w:val="26"/>
          <w:szCs w:val="28"/>
        </w:rPr>
        <w:t xml:space="preserve">, 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«против» - </w:t>
      </w:r>
      <w:r w:rsidR="00AD00C3">
        <w:rPr>
          <w:rStyle w:val="s1"/>
          <w:rFonts w:ascii="PT Astra Serif" w:hAnsi="PT Astra Serif"/>
          <w:sz w:val="26"/>
          <w:szCs w:val="28"/>
        </w:rPr>
        <w:t>0</w:t>
      </w:r>
      <w:r w:rsidR="009A6168" w:rsidRPr="00714017">
        <w:rPr>
          <w:rStyle w:val="s1"/>
          <w:rFonts w:ascii="PT Astra Serif" w:hAnsi="PT Astra Serif"/>
          <w:sz w:val="26"/>
          <w:szCs w:val="28"/>
        </w:rPr>
        <w:t>_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</w:t>
      </w:r>
      <w:r w:rsidR="002E17D0" w:rsidRPr="00714017">
        <w:rPr>
          <w:rStyle w:val="s1"/>
          <w:rFonts w:ascii="PT Astra Serif" w:hAnsi="PT Astra Serif"/>
          <w:sz w:val="26"/>
          <w:szCs w:val="28"/>
        </w:rPr>
        <w:t xml:space="preserve">,  </w:t>
      </w:r>
      <w:r w:rsidRPr="00714017">
        <w:rPr>
          <w:rStyle w:val="s1"/>
          <w:rFonts w:ascii="PT Astra Serif" w:hAnsi="PT Astra Serif"/>
          <w:sz w:val="26"/>
          <w:szCs w:val="28"/>
        </w:rPr>
        <w:t>«воздержались» -</w:t>
      </w:r>
      <w:r w:rsidR="00AD00C3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</w:t>
      </w:r>
      <w:r w:rsidR="009A6168" w:rsidRPr="00714017">
        <w:rPr>
          <w:rStyle w:val="s1"/>
          <w:rFonts w:ascii="PT Astra Serif" w:hAnsi="PT Astra Serif"/>
          <w:sz w:val="26"/>
          <w:szCs w:val="28"/>
        </w:rPr>
        <w:t>_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</w:t>
      </w:r>
    </w:p>
    <w:p w:rsidR="002264E0" w:rsidRPr="00714017" w:rsidRDefault="00445B73" w:rsidP="002264E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2</w:t>
      </w:r>
      <w:r w:rsidR="002264E0" w:rsidRPr="00714017">
        <w:rPr>
          <w:rFonts w:ascii="PT Astra Serif" w:hAnsi="PT Astra Serif"/>
          <w:b/>
          <w:sz w:val="26"/>
          <w:szCs w:val="28"/>
        </w:rPr>
        <w:t>.</w:t>
      </w:r>
      <w:r>
        <w:rPr>
          <w:rFonts w:ascii="PT Astra Serif" w:hAnsi="PT Astra Serif"/>
          <w:b/>
          <w:sz w:val="26"/>
          <w:szCs w:val="28"/>
        </w:rPr>
        <w:t>2</w:t>
      </w:r>
      <w:r w:rsidR="002264E0" w:rsidRPr="00714017">
        <w:rPr>
          <w:rFonts w:ascii="PT Astra Serif" w:hAnsi="PT Astra Serif"/>
          <w:b/>
          <w:sz w:val="26"/>
          <w:szCs w:val="28"/>
        </w:rPr>
        <w:t xml:space="preserve"> </w:t>
      </w:r>
      <w:r w:rsidR="003E53A5">
        <w:rPr>
          <w:rFonts w:ascii="PT Astra Serif" w:hAnsi="PT Astra Serif"/>
          <w:b/>
          <w:sz w:val="26"/>
          <w:szCs w:val="28"/>
        </w:rPr>
        <w:t xml:space="preserve"> </w:t>
      </w:r>
      <w:r w:rsidR="002264E0" w:rsidRPr="00714017">
        <w:rPr>
          <w:rFonts w:ascii="PT Astra Serif" w:hAnsi="PT Astra Serif"/>
          <w:b/>
          <w:sz w:val="26"/>
          <w:szCs w:val="28"/>
        </w:rPr>
        <w:t xml:space="preserve">По факту представления </w:t>
      </w:r>
      <w:r w:rsidR="001E2362">
        <w:rPr>
          <w:rFonts w:ascii="PT Astra Serif" w:hAnsi="PT Astra Serif"/>
          <w:b/>
          <w:sz w:val="26"/>
          <w:szCs w:val="28"/>
        </w:rPr>
        <w:t xml:space="preserve">муниципальным служащим </w:t>
      </w:r>
      <w:r w:rsidR="001E2362" w:rsidRPr="00714017">
        <w:rPr>
          <w:rFonts w:ascii="PT Astra Serif" w:hAnsi="PT Astra Serif"/>
          <w:b/>
          <w:sz w:val="26"/>
          <w:szCs w:val="28"/>
        </w:rPr>
        <w:t>Администрации муниципального образования «Сенгилеевский район»</w:t>
      </w:r>
      <w:r w:rsidR="002264E0" w:rsidRPr="00714017">
        <w:rPr>
          <w:rFonts w:ascii="PT Astra Serif" w:hAnsi="PT Astra Serif"/>
          <w:b/>
          <w:sz w:val="26"/>
          <w:szCs w:val="28"/>
        </w:rPr>
        <w:t xml:space="preserve"> </w:t>
      </w:r>
      <w:r w:rsidR="00AD00C3">
        <w:rPr>
          <w:rFonts w:ascii="PT Astra Serif" w:hAnsi="PT Astra Serif"/>
          <w:b/>
          <w:sz w:val="26"/>
          <w:szCs w:val="28"/>
        </w:rPr>
        <w:t>ФИО</w:t>
      </w:r>
      <w:r w:rsidR="002264E0" w:rsidRPr="00714017">
        <w:rPr>
          <w:rFonts w:ascii="PT Astra Serif" w:hAnsi="PT Astra Serif"/>
          <w:b/>
          <w:sz w:val="26"/>
          <w:szCs w:val="28"/>
        </w:rPr>
        <w:t xml:space="preserve">, </w:t>
      </w:r>
      <w:r w:rsidR="002264E0" w:rsidRPr="00714017">
        <w:rPr>
          <w:rFonts w:ascii="PT Astra Serif" w:hAnsi="PT Astra Serif"/>
          <w:sz w:val="26"/>
          <w:szCs w:val="28"/>
        </w:rPr>
        <w:t>недостоверных  сведений о текущем счете</w:t>
      </w:r>
      <w:r w:rsidR="002264E0" w:rsidRPr="00714017">
        <w:rPr>
          <w:rFonts w:ascii="PT Astra Serif" w:hAnsi="PT Astra Serif"/>
          <w:b/>
          <w:sz w:val="26"/>
          <w:szCs w:val="28"/>
        </w:rPr>
        <w:t xml:space="preserve"> </w:t>
      </w:r>
      <w:r w:rsidR="002264E0" w:rsidRPr="00714017">
        <w:rPr>
          <w:rFonts w:ascii="PT Astra Serif" w:hAnsi="PT Astra Serif"/>
          <w:sz w:val="26"/>
          <w:szCs w:val="28"/>
        </w:rPr>
        <w:t>супруга  за 2021 год.</w:t>
      </w:r>
      <w:r w:rsidR="002264E0" w:rsidRPr="00714017">
        <w:rPr>
          <w:rFonts w:ascii="PT Astra Serif" w:hAnsi="PT Astra Serif"/>
          <w:b/>
          <w:sz w:val="26"/>
          <w:szCs w:val="28"/>
        </w:rPr>
        <w:t xml:space="preserve"> </w:t>
      </w:r>
    </w:p>
    <w:p w:rsidR="002264E0" w:rsidRPr="00714017" w:rsidRDefault="002264E0" w:rsidP="0001243E">
      <w:pPr>
        <w:spacing w:line="276" w:lineRule="auto"/>
        <w:ind w:firstLine="708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 xml:space="preserve">Из объяснения </w:t>
      </w:r>
      <w:r w:rsidR="00AD00C3">
        <w:rPr>
          <w:rFonts w:ascii="PT Astra Serif" w:hAnsi="PT Astra Serif"/>
          <w:sz w:val="26"/>
          <w:szCs w:val="28"/>
        </w:rPr>
        <w:t>ФИО</w:t>
      </w:r>
      <w:r w:rsidRPr="00714017">
        <w:rPr>
          <w:rFonts w:ascii="PT Astra Serif" w:hAnsi="PT Astra Serif"/>
          <w:sz w:val="26"/>
          <w:szCs w:val="28"/>
        </w:rPr>
        <w:t xml:space="preserve"> следует, что  в справке указан счет открытый 15.11.2020 вместо 12.11.2020 в следствие технической ошибки, просит считать данный факт незначительным.</w:t>
      </w:r>
    </w:p>
    <w:p w:rsidR="0001243E" w:rsidRPr="00714017" w:rsidRDefault="002264E0" w:rsidP="000124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b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 xml:space="preserve">Заслушав представленную информацию, приняв во внимание мнения выступивших лиц, </w:t>
      </w:r>
      <w:r w:rsidRPr="00714017">
        <w:rPr>
          <w:rFonts w:ascii="PT Astra Serif" w:hAnsi="PT Astra Serif"/>
          <w:b/>
          <w:sz w:val="26"/>
          <w:szCs w:val="28"/>
        </w:rPr>
        <w:t xml:space="preserve">Комиссия открытым голосованием приняла                              </w:t>
      </w:r>
    </w:p>
    <w:p w:rsidR="0001243E" w:rsidRPr="00714017" w:rsidRDefault="0001243E" w:rsidP="0001243E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PT Astra Serif" w:hAnsi="PT Astra Serif"/>
          <w:b/>
          <w:sz w:val="26"/>
          <w:szCs w:val="28"/>
        </w:rPr>
      </w:pPr>
    </w:p>
    <w:p w:rsidR="002264E0" w:rsidRPr="00714017" w:rsidRDefault="002264E0" w:rsidP="0001243E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PT Astra Serif" w:hAnsi="PT Astra Serif"/>
          <w:sz w:val="26"/>
          <w:szCs w:val="28"/>
        </w:rPr>
      </w:pPr>
      <w:r w:rsidRPr="00714017">
        <w:rPr>
          <w:rStyle w:val="s1"/>
          <w:rFonts w:ascii="PT Astra Serif" w:hAnsi="PT Astra Serif"/>
          <w:b/>
          <w:bCs/>
          <w:sz w:val="26"/>
          <w:szCs w:val="28"/>
        </w:rPr>
        <w:lastRenderedPageBreak/>
        <w:t>Р Е Ш Е Н И Е:</w:t>
      </w:r>
    </w:p>
    <w:p w:rsidR="002264E0" w:rsidRPr="00714017" w:rsidRDefault="002264E0" w:rsidP="002264E0">
      <w:pPr>
        <w:pStyle w:val="p9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 xml:space="preserve">1. Установить, что сведения о доходах, об имуществе и обязательствах имущественного характера, представленные </w:t>
      </w:r>
      <w:r w:rsidR="00AD00C3">
        <w:rPr>
          <w:rFonts w:ascii="PT Astra Serif" w:hAnsi="PT Astra Serif"/>
          <w:sz w:val="26"/>
          <w:szCs w:val="28"/>
        </w:rPr>
        <w:t>ФИО</w:t>
      </w:r>
      <w:r w:rsidRPr="00714017">
        <w:rPr>
          <w:rFonts w:ascii="PT Astra Serif" w:hAnsi="PT Astra Serif"/>
          <w:sz w:val="26"/>
          <w:szCs w:val="28"/>
        </w:rPr>
        <w:t xml:space="preserve"> за 2021 год, являются недостоверными и неполными. </w:t>
      </w:r>
    </w:p>
    <w:p w:rsidR="00727963" w:rsidRPr="00714017" w:rsidRDefault="002264E0" w:rsidP="00727963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6"/>
          <w:szCs w:val="28"/>
        </w:rPr>
      </w:pPr>
      <w:r w:rsidRPr="00714017">
        <w:rPr>
          <w:rFonts w:ascii="PT Astra Serif" w:hAnsi="PT Astra Serif" w:cs="Times New Roman"/>
          <w:sz w:val="26"/>
          <w:szCs w:val="28"/>
          <w:shd w:val="clear" w:color="auto" w:fill="FFFFFF"/>
        </w:rPr>
        <w:tab/>
      </w:r>
      <w:r w:rsidRPr="00714017">
        <w:rPr>
          <w:rFonts w:ascii="PT Astra Serif" w:hAnsi="PT Astra Serif" w:cs="Times New Roman"/>
          <w:sz w:val="26"/>
          <w:szCs w:val="28"/>
        </w:rPr>
        <w:t xml:space="preserve">2. </w:t>
      </w:r>
      <w:r w:rsidR="00727963" w:rsidRPr="00714017">
        <w:rPr>
          <w:rFonts w:ascii="PT Astra Serif" w:hAnsi="PT Astra Serif" w:cs="Times New Roman"/>
          <w:sz w:val="26"/>
          <w:szCs w:val="28"/>
          <w:shd w:val="clear" w:color="auto" w:fill="FFFFFF"/>
        </w:rPr>
        <w:t xml:space="preserve">С учетом степени вины, </w:t>
      </w:r>
      <w:r w:rsidR="00727963" w:rsidRPr="00714017">
        <w:rPr>
          <w:rFonts w:ascii="PT Astra Serif" w:hAnsi="PT Astra Serif" w:cs="Times New Roman"/>
          <w:sz w:val="26"/>
          <w:szCs w:val="28"/>
        </w:rPr>
        <w:t xml:space="preserve">отсутствия умысла, отягчающих обстоятельств и расценено как несущественный проступок, не применять  мер дисциплинарной  ответственности к </w:t>
      </w:r>
      <w:r w:rsidR="00AD00C3">
        <w:rPr>
          <w:rFonts w:ascii="PT Astra Serif" w:hAnsi="PT Astra Serif" w:cs="Times New Roman"/>
          <w:sz w:val="26"/>
          <w:szCs w:val="28"/>
        </w:rPr>
        <w:t>ФИО</w:t>
      </w:r>
      <w:r w:rsidR="00727963" w:rsidRPr="00714017">
        <w:rPr>
          <w:rFonts w:ascii="PT Astra Serif" w:hAnsi="PT Astra Serif" w:cs="Times New Roman"/>
          <w:sz w:val="26"/>
          <w:szCs w:val="28"/>
        </w:rPr>
        <w:t>.</w:t>
      </w:r>
    </w:p>
    <w:p w:rsidR="002264E0" w:rsidRPr="00714017" w:rsidRDefault="002264E0" w:rsidP="002264E0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8"/>
        </w:rPr>
      </w:pPr>
      <w:r w:rsidRPr="00714017">
        <w:rPr>
          <w:rStyle w:val="s2"/>
          <w:rFonts w:ascii="PT Astra Serif" w:hAnsi="PT Astra Serif"/>
          <w:b/>
          <w:bCs/>
          <w:sz w:val="26"/>
          <w:szCs w:val="28"/>
        </w:rPr>
        <w:t>ИТОГИ голосования:</w:t>
      </w:r>
    </w:p>
    <w:p w:rsidR="00727963" w:rsidRPr="00714017" w:rsidRDefault="00727963" w:rsidP="00727963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/>
          <w:sz w:val="26"/>
          <w:szCs w:val="28"/>
        </w:rPr>
      </w:pPr>
      <w:r w:rsidRPr="00714017">
        <w:rPr>
          <w:rStyle w:val="s1"/>
          <w:rFonts w:ascii="PT Astra Serif" w:hAnsi="PT Astra Serif"/>
          <w:sz w:val="26"/>
          <w:szCs w:val="28"/>
        </w:rPr>
        <w:t xml:space="preserve">«за» - </w:t>
      </w:r>
      <w:r w:rsidR="001E2362">
        <w:rPr>
          <w:rStyle w:val="s1"/>
          <w:rFonts w:ascii="PT Astra Serif" w:hAnsi="PT Astra Serif"/>
          <w:sz w:val="26"/>
          <w:szCs w:val="28"/>
        </w:rPr>
        <w:t>8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</w:t>
      </w:r>
      <w:r w:rsidR="003E53A5">
        <w:rPr>
          <w:rStyle w:val="s1"/>
          <w:rFonts w:ascii="PT Astra Serif" w:hAnsi="PT Astra Serif"/>
          <w:sz w:val="26"/>
          <w:szCs w:val="28"/>
        </w:rPr>
        <w:t xml:space="preserve">,  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«против» - </w:t>
      </w:r>
      <w:r w:rsidR="001E2362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>_ чел.</w:t>
      </w:r>
      <w:r w:rsidR="003E53A5">
        <w:rPr>
          <w:rStyle w:val="s1"/>
          <w:rFonts w:ascii="PT Astra Serif" w:hAnsi="PT Astra Serif"/>
          <w:sz w:val="26"/>
          <w:szCs w:val="28"/>
        </w:rPr>
        <w:t xml:space="preserve">,  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«воздержались» - </w:t>
      </w:r>
      <w:r w:rsidR="001E2362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>_ чел.</w:t>
      </w:r>
    </w:p>
    <w:p w:rsidR="00727963" w:rsidRPr="00714017" w:rsidRDefault="00727963" w:rsidP="00727963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</w:rPr>
      </w:pPr>
    </w:p>
    <w:p w:rsidR="009A6168" w:rsidRPr="00714017" w:rsidRDefault="00445B73" w:rsidP="00987D5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2</w:t>
      </w:r>
      <w:r w:rsidR="00727963" w:rsidRPr="00714017">
        <w:rPr>
          <w:rFonts w:ascii="PT Astra Serif" w:hAnsi="PT Astra Serif"/>
          <w:b/>
          <w:sz w:val="26"/>
          <w:szCs w:val="28"/>
        </w:rPr>
        <w:t>.</w:t>
      </w:r>
      <w:r>
        <w:rPr>
          <w:rFonts w:ascii="PT Astra Serif" w:hAnsi="PT Astra Serif"/>
          <w:b/>
          <w:sz w:val="26"/>
          <w:szCs w:val="28"/>
        </w:rPr>
        <w:t>3</w:t>
      </w:r>
      <w:r w:rsidR="00FE0A9E" w:rsidRPr="00714017">
        <w:rPr>
          <w:rFonts w:ascii="PT Astra Serif" w:hAnsi="PT Astra Serif"/>
          <w:b/>
          <w:sz w:val="26"/>
          <w:szCs w:val="28"/>
        </w:rPr>
        <w:t xml:space="preserve">. </w:t>
      </w:r>
      <w:r w:rsidR="00A00C81" w:rsidRPr="00714017">
        <w:rPr>
          <w:rFonts w:ascii="PT Astra Serif" w:hAnsi="PT Astra Serif"/>
          <w:b/>
          <w:sz w:val="26"/>
          <w:szCs w:val="28"/>
        </w:rPr>
        <w:t xml:space="preserve"> </w:t>
      </w:r>
      <w:r w:rsidR="001E2362">
        <w:rPr>
          <w:rFonts w:ascii="PT Astra Serif" w:hAnsi="PT Astra Serif"/>
          <w:b/>
          <w:sz w:val="26"/>
          <w:szCs w:val="28"/>
        </w:rPr>
        <w:t>П</w:t>
      </w:r>
      <w:r w:rsidR="009A6168" w:rsidRPr="00714017">
        <w:rPr>
          <w:rFonts w:ascii="PT Astra Serif" w:hAnsi="PT Astra Serif"/>
          <w:b/>
          <w:sz w:val="26"/>
          <w:szCs w:val="28"/>
        </w:rPr>
        <w:t xml:space="preserve">о факту предоставления недостоверных сведений муниципальным служащим Администрации муниципального образования «Сенгилеевский район» </w:t>
      </w:r>
      <w:r w:rsidR="001E2362">
        <w:rPr>
          <w:rFonts w:ascii="PT Astra Serif" w:hAnsi="PT Astra Serif"/>
          <w:b/>
          <w:sz w:val="26"/>
          <w:szCs w:val="28"/>
        </w:rPr>
        <w:t>ФИО</w:t>
      </w:r>
      <w:r w:rsidR="009A6168" w:rsidRPr="00714017">
        <w:rPr>
          <w:rFonts w:ascii="PT Astra Serif" w:hAnsi="PT Astra Serif"/>
          <w:b/>
          <w:sz w:val="26"/>
          <w:szCs w:val="28"/>
        </w:rPr>
        <w:t xml:space="preserve"> - не  указаны текущие счета</w:t>
      </w:r>
      <w:r w:rsidR="00A00C81" w:rsidRPr="00714017">
        <w:rPr>
          <w:rFonts w:ascii="PT Astra Serif" w:hAnsi="PT Astra Serif"/>
          <w:b/>
          <w:sz w:val="26"/>
          <w:szCs w:val="28"/>
        </w:rPr>
        <w:t xml:space="preserve"> своего супруга</w:t>
      </w:r>
      <w:r w:rsidR="009A6168" w:rsidRPr="00714017">
        <w:rPr>
          <w:rFonts w:ascii="PT Astra Serif" w:hAnsi="PT Astra Serif"/>
          <w:b/>
          <w:sz w:val="26"/>
          <w:szCs w:val="28"/>
        </w:rPr>
        <w:t>, открытые в АО «</w:t>
      </w:r>
      <w:r w:rsidR="00A00C81" w:rsidRPr="00714017">
        <w:rPr>
          <w:rFonts w:ascii="PT Astra Serif" w:hAnsi="PT Astra Serif"/>
          <w:b/>
          <w:sz w:val="26"/>
          <w:szCs w:val="28"/>
        </w:rPr>
        <w:t xml:space="preserve">ОТП </w:t>
      </w:r>
      <w:r w:rsidR="009A6168" w:rsidRPr="00714017">
        <w:rPr>
          <w:rFonts w:ascii="PT Astra Serif" w:hAnsi="PT Astra Serif"/>
          <w:b/>
          <w:sz w:val="26"/>
          <w:szCs w:val="28"/>
        </w:rPr>
        <w:t>Банк»  и ООО «</w:t>
      </w:r>
      <w:r w:rsidR="00A00C81" w:rsidRPr="00714017">
        <w:rPr>
          <w:rFonts w:ascii="PT Astra Serif" w:hAnsi="PT Astra Serif"/>
          <w:b/>
          <w:sz w:val="26"/>
          <w:szCs w:val="28"/>
        </w:rPr>
        <w:t>Почта банк</w:t>
      </w:r>
      <w:r w:rsidR="009A6168" w:rsidRPr="00714017">
        <w:rPr>
          <w:rFonts w:ascii="PT Astra Serif" w:hAnsi="PT Astra Serif"/>
          <w:b/>
          <w:sz w:val="26"/>
          <w:szCs w:val="28"/>
        </w:rPr>
        <w:t>»</w:t>
      </w:r>
      <w:r w:rsidR="00987D51" w:rsidRPr="00714017">
        <w:rPr>
          <w:rFonts w:ascii="PT Astra Serif" w:hAnsi="PT Astra Serif"/>
          <w:b/>
          <w:sz w:val="26"/>
          <w:szCs w:val="28"/>
        </w:rPr>
        <w:t>.</w:t>
      </w:r>
    </w:p>
    <w:p w:rsidR="009A6168" w:rsidRPr="00714017" w:rsidRDefault="00987D51" w:rsidP="009A6168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 xml:space="preserve">Из объяснительной записки следует, </w:t>
      </w:r>
      <w:r w:rsidR="00A00C81" w:rsidRPr="00714017">
        <w:rPr>
          <w:rFonts w:ascii="PT Astra Serif" w:hAnsi="PT Astra Serif"/>
          <w:sz w:val="26"/>
          <w:szCs w:val="28"/>
        </w:rPr>
        <w:t xml:space="preserve"> </w:t>
      </w:r>
      <w:r w:rsidR="009A6168" w:rsidRPr="00714017">
        <w:rPr>
          <w:rFonts w:ascii="PT Astra Serif" w:hAnsi="PT Astra Serif"/>
          <w:sz w:val="26"/>
          <w:szCs w:val="28"/>
        </w:rPr>
        <w:t xml:space="preserve">  что </w:t>
      </w:r>
      <w:r w:rsidR="00A00C81" w:rsidRPr="00714017">
        <w:rPr>
          <w:rFonts w:ascii="PT Astra Serif" w:hAnsi="PT Astra Serif"/>
          <w:sz w:val="26"/>
          <w:szCs w:val="28"/>
        </w:rPr>
        <w:t>супруг</w:t>
      </w:r>
      <w:r w:rsidRPr="00714017">
        <w:rPr>
          <w:rFonts w:ascii="PT Astra Serif" w:hAnsi="PT Astra Serif"/>
          <w:sz w:val="26"/>
          <w:szCs w:val="28"/>
        </w:rPr>
        <w:t xml:space="preserve"> </w:t>
      </w:r>
      <w:r w:rsidR="00AD00C3">
        <w:rPr>
          <w:rFonts w:ascii="PT Astra Serif" w:hAnsi="PT Astra Serif"/>
          <w:sz w:val="26"/>
          <w:szCs w:val="28"/>
        </w:rPr>
        <w:t>ФИО</w:t>
      </w:r>
      <w:r w:rsidRPr="00714017">
        <w:rPr>
          <w:rFonts w:ascii="PT Astra Serif" w:hAnsi="PT Astra Serif"/>
          <w:sz w:val="26"/>
          <w:szCs w:val="28"/>
        </w:rPr>
        <w:t xml:space="preserve"> </w:t>
      </w:r>
      <w:r w:rsidR="00A00C81" w:rsidRPr="00714017">
        <w:rPr>
          <w:rFonts w:ascii="PT Astra Serif" w:hAnsi="PT Astra Serif"/>
          <w:sz w:val="26"/>
          <w:szCs w:val="28"/>
        </w:rPr>
        <w:t xml:space="preserve"> о данных счетах ничего не говорил, но </w:t>
      </w:r>
      <w:r w:rsidR="009A6168" w:rsidRPr="00714017">
        <w:rPr>
          <w:rFonts w:ascii="PT Astra Serif" w:hAnsi="PT Astra Serif"/>
          <w:sz w:val="26"/>
          <w:szCs w:val="28"/>
        </w:rPr>
        <w:t xml:space="preserve">так как </w:t>
      </w:r>
      <w:r w:rsidR="00A00C81" w:rsidRPr="00714017">
        <w:rPr>
          <w:rFonts w:ascii="PT Astra Serif" w:hAnsi="PT Astra Serif"/>
          <w:sz w:val="26"/>
          <w:szCs w:val="28"/>
        </w:rPr>
        <w:t xml:space="preserve">эти счета были открыты для перечисления денежных </w:t>
      </w:r>
      <w:r w:rsidRPr="00714017">
        <w:rPr>
          <w:rFonts w:ascii="PT Astra Serif" w:hAnsi="PT Astra Serif"/>
          <w:sz w:val="26"/>
          <w:szCs w:val="28"/>
        </w:rPr>
        <w:t xml:space="preserve"> средств в счет погашения основного  долга по предоставленным (полученным) кредитам и (или) займам и используемых исключительно в целях погашения кредитов и (или) займов</w:t>
      </w:r>
      <w:r w:rsidR="009A6168" w:rsidRPr="00714017">
        <w:rPr>
          <w:rFonts w:ascii="PT Astra Serif" w:hAnsi="PT Astra Serif"/>
          <w:sz w:val="26"/>
          <w:szCs w:val="28"/>
        </w:rPr>
        <w:t>,</w:t>
      </w:r>
      <w:r w:rsidRPr="00714017">
        <w:rPr>
          <w:rFonts w:ascii="PT Astra Serif" w:hAnsi="PT Astra Serif"/>
          <w:sz w:val="26"/>
          <w:szCs w:val="28"/>
        </w:rPr>
        <w:t xml:space="preserve"> </w:t>
      </w:r>
      <w:r w:rsidR="009A6168" w:rsidRPr="00714017">
        <w:rPr>
          <w:rFonts w:ascii="PT Astra Serif" w:hAnsi="PT Astra Serif"/>
          <w:sz w:val="26"/>
          <w:szCs w:val="28"/>
        </w:rPr>
        <w:t>просит признать этот  проступок несущественным  и не применять к ней мер дисциплинарного воздействия.</w:t>
      </w:r>
    </w:p>
    <w:p w:rsidR="009A6168" w:rsidRPr="00714017" w:rsidRDefault="009A6168" w:rsidP="009A6168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b/>
          <w:sz w:val="26"/>
          <w:szCs w:val="28"/>
        </w:rPr>
        <w:t xml:space="preserve">В соответствии с п.16 раздела </w:t>
      </w:r>
      <w:r w:rsidRPr="00714017">
        <w:rPr>
          <w:rFonts w:ascii="PT Astra Serif" w:hAnsi="PT Astra Serif"/>
          <w:b/>
          <w:sz w:val="26"/>
          <w:szCs w:val="28"/>
          <w:lang w:val="en-US"/>
        </w:rPr>
        <w:t>III</w:t>
      </w:r>
      <w:r w:rsidRPr="00714017">
        <w:rPr>
          <w:rFonts w:ascii="PT Astra Serif" w:hAnsi="PT Astra Serif"/>
          <w:sz w:val="26"/>
          <w:szCs w:val="28"/>
        </w:rPr>
        <w:t xml:space="preserve"> </w:t>
      </w:r>
      <w:r w:rsidRPr="00714017">
        <w:rPr>
          <w:rFonts w:ascii="PT Astra Serif" w:hAnsi="PT Astra Serif"/>
          <w:b/>
          <w:bCs/>
          <w:sz w:val="26"/>
          <w:szCs w:val="28"/>
        </w:rPr>
        <w:t xml:space="preserve">Методических рекомендациями,  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 - </w:t>
      </w:r>
      <w:r w:rsidRPr="00714017">
        <w:rPr>
          <w:rFonts w:ascii="PT Astra Serif" w:hAnsi="PT Astra Serif"/>
          <w:bCs/>
          <w:sz w:val="26"/>
          <w:szCs w:val="28"/>
        </w:rPr>
        <w:t>практика применения взысканий показывает, что в случаях впервые совершенных несущественных проступков, обзор которых приведен в прил. №4, при отсутствии отягчающих обстоятельств взыскания не применяются.</w:t>
      </w:r>
    </w:p>
    <w:p w:rsidR="009A6168" w:rsidRPr="00714017" w:rsidRDefault="009A6168" w:rsidP="009A6168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>Заслушав представленную информацию, приняв во внимание мнения выступивших лиц, Комиссия, открытым голосованием приняла решение:</w:t>
      </w:r>
    </w:p>
    <w:p w:rsidR="0001243E" w:rsidRPr="00714017" w:rsidRDefault="0001243E" w:rsidP="009A6168">
      <w:pPr>
        <w:pStyle w:val="p12"/>
        <w:shd w:val="clear" w:color="auto" w:fill="FFFFFF"/>
        <w:spacing w:before="0" w:beforeAutospacing="0" w:after="0" w:afterAutospacing="0"/>
        <w:ind w:firstLine="708"/>
        <w:jc w:val="center"/>
        <w:rPr>
          <w:rStyle w:val="s1"/>
          <w:rFonts w:ascii="PT Astra Serif" w:hAnsi="PT Astra Serif"/>
          <w:b/>
          <w:bCs/>
          <w:sz w:val="26"/>
          <w:szCs w:val="28"/>
        </w:rPr>
      </w:pPr>
    </w:p>
    <w:p w:rsidR="009A6168" w:rsidRPr="00714017" w:rsidRDefault="0001243E" w:rsidP="0001243E">
      <w:pPr>
        <w:pStyle w:val="p12"/>
        <w:shd w:val="clear" w:color="auto" w:fill="FFFFFF"/>
        <w:tabs>
          <w:tab w:val="left" w:pos="3435"/>
          <w:tab w:val="center" w:pos="5031"/>
        </w:tabs>
        <w:spacing w:before="0" w:beforeAutospacing="0" w:after="0" w:afterAutospacing="0"/>
        <w:ind w:firstLine="708"/>
        <w:rPr>
          <w:rFonts w:ascii="PT Astra Serif" w:hAnsi="PT Astra Serif"/>
          <w:sz w:val="26"/>
          <w:szCs w:val="28"/>
        </w:rPr>
      </w:pPr>
      <w:r w:rsidRPr="00714017">
        <w:rPr>
          <w:rStyle w:val="s1"/>
          <w:rFonts w:ascii="PT Astra Serif" w:hAnsi="PT Astra Serif"/>
          <w:b/>
          <w:bCs/>
          <w:sz w:val="26"/>
          <w:szCs w:val="28"/>
        </w:rPr>
        <w:tab/>
      </w:r>
      <w:r w:rsidR="009A6168" w:rsidRPr="00714017">
        <w:rPr>
          <w:rStyle w:val="s1"/>
          <w:rFonts w:ascii="PT Astra Serif" w:hAnsi="PT Astra Serif"/>
          <w:b/>
          <w:bCs/>
          <w:sz w:val="26"/>
          <w:szCs w:val="28"/>
        </w:rPr>
        <w:t>Р Е Ш Е Н И Е</w:t>
      </w:r>
    </w:p>
    <w:p w:rsidR="009A6168" w:rsidRPr="00714017" w:rsidRDefault="009A6168" w:rsidP="009A6168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 xml:space="preserve">1. Признать, что сведения о доходах, об имуществе и обязательствах имущественного характера за 2021 год, представленные  </w:t>
      </w:r>
      <w:r w:rsidR="00AD00C3">
        <w:rPr>
          <w:rFonts w:ascii="PT Astra Serif" w:hAnsi="PT Astra Serif"/>
          <w:sz w:val="26"/>
          <w:szCs w:val="28"/>
        </w:rPr>
        <w:t>ФИО</w:t>
      </w:r>
      <w:r w:rsidRPr="00714017">
        <w:rPr>
          <w:rFonts w:ascii="PT Astra Serif" w:hAnsi="PT Astra Serif"/>
          <w:sz w:val="26"/>
          <w:szCs w:val="28"/>
        </w:rPr>
        <w:t xml:space="preserve"> являются недостоверными и неполными. </w:t>
      </w:r>
    </w:p>
    <w:p w:rsidR="009A6168" w:rsidRPr="00714017" w:rsidRDefault="009A6168" w:rsidP="009A6168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  <w:shd w:val="clear" w:color="auto" w:fill="FFFFFF"/>
        </w:rPr>
        <w:t xml:space="preserve">2. С учетом степени вины, </w:t>
      </w:r>
      <w:r w:rsidRPr="00714017">
        <w:rPr>
          <w:rFonts w:ascii="PT Astra Serif" w:hAnsi="PT Astra Serif"/>
          <w:sz w:val="26"/>
          <w:szCs w:val="28"/>
        </w:rPr>
        <w:t xml:space="preserve">отсутствия умысла </w:t>
      </w:r>
      <w:r w:rsidRPr="00714017">
        <w:rPr>
          <w:rFonts w:ascii="PT Astra Serif" w:hAnsi="PT Astra Serif"/>
          <w:sz w:val="26"/>
          <w:szCs w:val="28"/>
          <w:shd w:val="clear" w:color="auto" w:fill="FFFFFF"/>
        </w:rPr>
        <w:t xml:space="preserve">и того факта, что </w:t>
      </w:r>
      <w:r w:rsidRPr="00714017">
        <w:rPr>
          <w:rFonts w:ascii="PT Astra Serif" w:hAnsi="PT Astra Serif"/>
          <w:sz w:val="26"/>
          <w:szCs w:val="28"/>
        </w:rPr>
        <w:t xml:space="preserve">нарушение требований законодательства о противодействии коррупции было совершено впервые при отсутствии отягчающих обстоятельств и расценено как несущественный проступок, не применять  мер ответственности к  </w:t>
      </w:r>
      <w:r w:rsidR="00AD00C3">
        <w:rPr>
          <w:rFonts w:ascii="PT Astra Serif" w:hAnsi="PT Astra Serif"/>
          <w:sz w:val="26"/>
          <w:szCs w:val="28"/>
        </w:rPr>
        <w:t>ФИО</w:t>
      </w:r>
    </w:p>
    <w:p w:rsidR="009A6168" w:rsidRPr="00714017" w:rsidRDefault="009A6168" w:rsidP="009A6168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8"/>
        </w:rPr>
      </w:pPr>
      <w:r w:rsidRPr="00714017">
        <w:rPr>
          <w:rStyle w:val="s2"/>
          <w:rFonts w:ascii="PT Astra Serif" w:hAnsi="PT Astra Serif"/>
          <w:b/>
          <w:bCs/>
          <w:sz w:val="26"/>
          <w:szCs w:val="28"/>
        </w:rPr>
        <w:t>ИТОГИ голосования:</w:t>
      </w:r>
    </w:p>
    <w:p w:rsidR="009A6168" w:rsidRPr="00714017" w:rsidRDefault="009A6168" w:rsidP="009A6168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6"/>
          <w:szCs w:val="28"/>
        </w:rPr>
      </w:pPr>
      <w:r w:rsidRPr="00714017">
        <w:rPr>
          <w:rStyle w:val="s1"/>
          <w:rFonts w:ascii="PT Astra Serif" w:hAnsi="PT Astra Serif"/>
          <w:sz w:val="26"/>
          <w:szCs w:val="28"/>
        </w:rPr>
        <w:t xml:space="preserve">«за» - </w:t>
      </w:r>
      <w:r w:rsidR="00AD00C3">
        <w:rPr>
          <w:rStyle w:val="s1"/>
          <w:rFonts w:ascii="PT Astra Serif" w:hAnsi="PT Astra Serif"/>
          <w:sz w:val="26"/>
          <w:szCs w:val="28"/>
        </w:rPr>
        <w:t>7</w:t>
      </w:r>
      <w:r w:rsidRPr="00714017">
        <w:rPr>
          <w:rStyle w:val="s1"/>
          <w:rFonts w:ascii="PT Astra Serif" w:hAnsi="PT Astra Serif"/>
          <w:sz w:val="26"/>
          <w:szCs w:val="28"/>
        </w:rPr>
        <w:t>_ чел.</w:t>
      </w:r>
      <w:r w:rsidR="003E53A5">
        <w:rPr>
          <w:rStyle w:val="s1"/>
          <w:rFonts w:ascii="PT Astra Serif" w:hAnsi="PT Astra Serif"/>
          <w:sz w:val="26"/>
          <w:szCs w:val="28"/>
        </w:rPr>
        <w:t xml:space="preserve">, 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«против» - </w:t>
      </w:r>
      <w:r w:rsidR="00AD00C3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>_ чел.</w:t>
      </w:r>
      <w:r w:rsidR="003E53A5">
        <w:rPr>
          <w:rStyle w:val="s1"/>
          <w:rFonts w:ascii="PT Astra Serif" w:hAnsi="PT Astra Serif"/>
          <w:sz w:val="26"/>
          <w:szCs w:val="28"/>
        </w:rPr>
        <w:t xml:space="preserve">,  </w:t>
      </w:r>
      <w:r w:rsidRPr="00714017">
        <w:rPr>
          <w:rStyle w:val="s1"/>
          <w:rFonts w:ascii="PT Astra Serif" w:hAnsi="PT Astra Serif"/>
          <w:sz w:val="26"/>
          <w:szCs w:val="28"/>
        </w:rPr>
        <w:t>«воздержались» -</w:t>
      </w:r>
      <w:r w:rsidR="00AD00C3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_ чел.</w:t>
      </w:r>
    </w:p>
    <w:p w:rsidR="003E53A5" w:rsidRDefault="003E53A5" w:rsidP="00727963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6"/>
          <w:szCs w:val="28"/>
        </w:rPr>
      </w:pPr>
    </w:p>
    <w:p w:rsidR="001A3B3F" w:rsidRDefault="00445B73" w:rsidP="00727963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2</w:t>
      </w:r>
      <w:r w:rsidR="00727963" w:rsidRPr="00714017">
        <w:rPr>
          <w:rFonts w:ascii="PT Astra Serif" w:hAnsi="PT Astra Serif"/>
          <w:b/>
          <w:sz w:val="26"/>
          <w:szCs w:val="28"/>
        </w:rPr>
        <w:t>.</w:t>
      </w:r>
      <w:r>
        <w:rPr>
          <w:rFonts w:ascii="PT Astra Serif" w:hAnsi="PT Astra Serif"/>
          <w:b/>
          <w:sz w:val="26"/>
          <w:szCs w:val="28"/>
        </w:rPr>
        <w:t>4</w:t>
      </w:r>
      <w:r w:rsidR="00727963" w:rsidRPr="00714017">
        <w:rPr>
          <w:rFonts w:ascii="PT Astra Serif" w:hAnsi="PT Astra Serif"/>
          <w:b/>
          <w:sz w:val="26"/>
          <w:szCs w:val="28"/>
        </w:rPr>
        <w:t>.</w:t>
      </w:r>
      <w:r w:rsidR="00727963" w:rsidRPr="00714017">
        <w:rPr>
          <w:rFonts w:ascii="PT Astra Serif" w:hAnsi="PT Astra Serif"/>
          <w:sz w:val="26"/>
          <w:szCs w:val="28"/>
        </w:rPr>
        <w:t xml:space="preserve"> </w:t>
      </w:r>
      <w:r w:rsidR="00727963" w:rsidRPr="00714017">
        <w:rPr>
          <w:rFonts w:ascii="PT Astra Serif" w:hAnsi="PT Astra Serif"/>
          <w:b/>
          <w:sz w:val="26"/>
          <w:szCs w:val="28"/>
        </w:rPr>
        <w:t xml:space="preserve">По факту предоставления недостоверных сведений муниципальным служащим Администрации муниципального образования «Сенгилеевский район» </w:t>
      </w:r>
      <w:r w:rsidR="00AD00C3">
        <w:rPr>
          <w:rFonts w:ascii="PT Astra Serif" w:hAnsi="PT Astra Serif"/>
          <w:b/>
          <w:sz w:val="26"/>
          <w:szCs w:val="28"/>
        </w:rPr>
        <w:t>ФИО</w:t>
      </w:r>
      <w:r w:rsidR="00727963" w:rsidRPr="00714017">
        <w:rPr>
          <w:rFonts w:ascii="PT Astra Serif" w:hAnsi="PT Astra Serif"/>
          <w:b/>
          <w:sz w:val="26"/>
          <w:szCs w:val="28"/>
        </w:rPr>
        <w:t xml:space="preserve"> – отсутствуют сведения о наличии в собственности 19 земельных участков сельскохозяйственного назначения с кадастровыми номерами:</w:t>
      </w:r>
    </w:p>
    <w:p w:rsidR="00714017" w:rsidRPr="00714017" w:rsidRDefault="00714017" w:rsidP="00727963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6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A3B3F" w:rsidRPr="002E17D0" w:rsidTr="008361F9">
        <w:tc>
          <w:tcPr>
            <w:tcW w:w="2392" w:type="dxa"/>
          </w:tcPr>
          <w:p w:rsidR="001A3B3F" w:rsidRPr="002E17D0" w:rsidRDefault="001A3B3F" w:rsidP="00727963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A3B3F" w:rsidRPr="002E17D0" w:rsidTr="008361F9">
        <w:tc>
          <w:tcPr>
            <w:tcW w:w="2392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A3B3F" w:rsidRPr="002E17D0" w:rsidTr="008361F9">
        <w:tc>
          <w:tcPr>
            <w:tcW w:w="2392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A3B3F" w:rsidRPr="002E17D0" w:rsidTr="008361F9">
        <w:tc>
          <w:tcPr>
            <w:tcW w:w="2392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A3B3F" w:rsidRPr="002E17D0" w:rsidTr="008361F9">
        <w:tc>
          <w:tcPr>
            <w:tcW w:w="2392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1A3B3F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B3F" w:rsidRPr="002E17D0" w:rsidRDefault="001A3B3F" w:rsidP="00EB7EA0">
            <w:pPr>
              <w:pStyle w:val="p1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714017" w:rsidRDefault="00714017" w:rsidP="00727963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727963" w:rsidRPr="00714017" w:rsidRDefault="008361F9" w:rsidP="00727963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6"/>
          <w:szCs w:val="28"/>
        </w:rPr>
      </w:pPr>
      <w:r w:rsidRPr="00714017">
        <w:rPr>
          <w:rFonts w:ascii="PT Astra Serif" w:hAnsi="PT Astra Serif"/>
          <w:b/>
          <w:sz w:val="26"/>
          <w:szCs w:val="28"/>
        </w:rPr>
        <w:t>По 20/1361 доли в каждом, общей площадью 2260000000 кв.м.</w:t>
      </w:r>
    </w:p>
    <w:p w:rsidR="00727963" w:rsidRPr="00714017" w:rsidRDefault="00727963" w:rsidP="00727963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6"/>
          <w:szCs w:val="28"/>
        </w:rPr>
      </w:pPr>
    </w:p>
    <w:p w:rsidR="00727963" w:rsidRPr="00714017" w:rsidRDefault="00BD576E" w:rsidP="00727963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 xml:space="preserve">Из </w:t>
      </w:r>
      <w:r w:rsidR="00727963" w:rsidRPr="00714017">
        <w:rPr>
          <w:rFonts w:ascii="PT Astra Serif" w:hAnsi="PT Astra Serif"/>
          <w:sz w:val="26"/>
          <w:szCs w:val="28"/>
        </w:rPr>
        <w:t xml:space="preserve"> объяснительной записк</w:t>
      </w:r>
      <w:r w:rsidR="000955FC" w:rsidRPr="00714017">
        <w:rPr>
          <w:rFonts w:ascii="PT Astra Serif" w:hAnsi="PT Astra Serif"/>
          <w:sz w:val="26"/>
          <w:szCs w:val="28"/>
        </w:rPr>
        <w:t>и</w:t>
      </w:r>
      <w:r w:rsidR="00727963" w:rsidRPr="00714017">
        <w:rPr>
          <w:rFonts w:ascii="PT Astra Serif" w:hAnsi="PT Astra Serif"/>
          <w:sz w:val="26"/>
          <w:szCs w:val="28"/>
        </w:rPr>
        <w:t xml:space="preserve"> </w:t>
      </w:r>
      <w:r w:rsidRPr="00714017">
        <w:rPr>
          <w:rFonts w:ascii="PT Astra Serif" w:hAnsi="PT Astra Serif"/>
          <w:sz w:val="26"/>
          <w:szCs w:val="28"/>
        </w:rPr>
        <w:t xml:space="preserve"> </w:t>
      </w:r>
      <w:r w:rsidR="00AD00C3">
        <w:rPr>
          <w:rFonts w:ascii="PT Astra Serif" w:hAnsi="PT Astra Serif"/>
          <w:sz w:val="26"/>
          <w:szCs w:val="28"/>
        </w:rPr>
        <w:t>ФИО</w:t>
      </w:r>
      <w:r w:rsidR="00727963" w:rsidRPr="00714017">
        <w:rPr>
          <w:rFonts w:ascii="PT Astra Serif" w:hAnsi="PT Astra Serif"/>
          <w:sz w:val="26"/>
          <w:szCs w:val="28"/>
        </w:rPr>
        <w:t xml:space="preserve"> </w:t>
      </w:r>
      <w:r w:rsidRPr="00714017">
        <w:rPr>
          <w:rFonts w:ascii="PT Astra Serif" w:hAnsi="PT Astra Serif"/>
          <w:sz w:val="26"/>
          <w:szCs w:val="28"/>
        </w:rPr>
        <w:t xml:space="preserve">следует, </w:t>
      </w:r>
      <w:r w:rsidR="00727963" w:rsidRPr="00714017">
        <w:rPr>
          <w:rFonts w:ascii="PT Astra Serif" w:hAnsi="PT Astra Serif"/>
          <w:sz w:val="26"/>
          <w:szCs w:val="28"/>
        </w:rPr>
        <w:t xml:space="preserve">что </w:t>
      </w:r>
      <w:r w:rsidR="000955FC" w:rsidRPr="00714017">
        <w:rPr>
          <w:rFonts w:ascii="PT Astra Serif" w:hAnsi="PT Astra Serif"/>
          <w:sz w:val="26"/>
          <w:szCs w:val="28"/>
        </w:rPr>
        <w:t>основанием внесения земельных участков в сведения о доходах служит свидетельство о праве на наследство, ранее заполнял справки</w:t>
      </w:r>
      <w:r w:rsidR="00AA71BF" w:rsidRPr="00714017">
        <w:rPr>
          <w:rFonts w:ascii="PT Astra Serif" w:hAnsi="PT Astra Serif"/>
          <w:sz w:val="26"/>
          <w:szCs w:val="28"/>
        </w:rPr>
        <w:t xml:space="preserve"> именно так</w:t>
      </w:r>
      <w:r w:rsidR="00445B73">
        <w:rPr>
          <w:rFonts w:ascii="PT Astra Serif" w:hAnsi="PT Astra Serif"/>
          <w:sz w:val="26"/>
          <w:szCs w:val="28"/>
        </w:rPr>
        <w:t>,</w:t>
      </w:r>
      <w:r w:rsidR="00AA71BF" w:rsidRPr="00714017">
        <w:rPr>
          <w:rFonts w:ascii="PT Astra Serif" w:hAnsi="PT Astra Serif"/>
          <w:sz w:val="26"/>
          <w:szCs w:val="28"/>
        </w:rPr>
        <w:t xml:space="preserve"> замечаний со стороны отдела муниципальной службы и кадров не пред</w:t>
      </w:r>
      <w:r w:rsidR="00445B73">
        <w:rPr>
          <w:rFonts w:ascii="PT Astra Serif" w:hAnsi="PT Astra Serif"/>
          <w:sz w:val="26"/>
          <w:szCs w:val="28"/>
        </w:rPr>
        <w:t>ъ</w:t>
      </w:r>
      <w:r w:rsidR="00AA71BF" w:rsidRPr="00714017">
        <w:rPr>
          <w:rFonts w:ascii="PT Astra Serif" w:hAnsi="PT Astra Serif"/>
          <w:sz w:val="26"/>
          <w:szCs w:val="28"/>
        </w:rPr>
        <w:t>являлось. Намеренного умысла сокрытия данной информации не имелось.</w:t>
      </w:r>
    </w:p>
    <w:p w:rsidR="003E53A5" w:rsidRDefault="003E53A5" w:rsidP="00C54CA2">
      <w:pPr>
        <w:pStyle w:val="pboth"/>
        <w:shd w:val="clear" w:color="auto" w:fill="FFFFFF"/>
        <w:spacing w:before="0" w:beforeAutospacing="0" w:after="0" w:afterAutospacing="0" w:line="293" w:lineRule="atLeast"/>
        <w:ind w:firstLine="539"/>
        <w:jc w:val="both"/>
        <w:rPr>
          <w:rFonts w:ascii="PT Astra Serif" w:hAnsi="PT Astra Serif" w:cs="Arial"/>
          <w:color w:val="000000"/>
          <w:sz w:val="26"/>
          <w:szCs w:val="28"/>
        </w:rPr>
      </w:pPr>
    </w:p>
    <w:p w:rsidR="00C54CA2" w:rsidRPr="00445B73" w:rsidRDefault="00C54CA2" w:rsidP="00C54CA2">
      <w:pPr>
        <w:pStyle w:val="pboth"/>
        <w:shd w:val="clear" w:color="auto" w:fill="FFFFFF"/>
        <w:spacing w:before="0" w:beforeAutospacing="0" w:after="0" w:afterAutospacing="0" w:line="293" w:lineRule="atLeast"/>
        <w:ind w:firstLine="539"/>
        <w:jc w:val="both"/>
        <w:rPr>
          <w:rFonts w:ascii="PT Astra Serif" w:hAnsi="PT Astra Serif" w:cs="Arial"/>
          <w:sz w:val="26"/>
          <w:szCs w:val="28"/>
        </w:rPr>
      </w:pPr>
      <w:r w:rsidRPr="00714017">
        <w:rPr>
          <w:rFonts w:ascii="PT Astra Serif" w:hAnsi="PT Astra Serif" w:cs="Arial"/>
          <w:color w:val="000000"/>
          <w:sz w:val="26"/>
          <w:szCs w:val="28"/>
        </w:rPr>
        <w:t xml:space="preserve">Юридическим актом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</w:t>
      </w:r>
      <w:r w:rsidRPr="00445B73">
        <w:rPr>
          <w:rFonts w:ascii="PT Astra Serif" w:hAnsi="PT Astra Serif" w:cs="Arial"/>
          <w:sz w:val="26"/>
          <w:szCs w:val="28"/>
        </w:rPr>
        <w:t xml:space="preserve">имущество </w:t>
      </w:r>
      <w:r w:rsidR="00445B73">
        <w:rPr>
          <w:rFonts w:ascii="PT Astra Serif" w:hAnsi="PT Astra Serif" w:cs="Arial"/>
          <w:sz w:val="26"/>
          <w:szCs w:val="28"/>
        </w:rPr>
        <w:t xml:space="preserve">                                 </w:t>
      </w:r>
      <w:r w:rsidRPr="00445B73">
        <w:rPr>
          <w:rFonts w:ascii="PT Astra Serif" w:hAnsi="PT Astra Serif" w:cs="Arial"/>
          <w:sz w:val="26"/>
          <w:szCs w:val="28"/>
        </w:rPr>
        <w:t>(</w:t>
      </w:r>
      <w:hyperlink r:id="rId6" w:history="1">
        <w:r w:rsidRPr="00445B73">
          <w:rPr>
            <w:rStyle w:val="a4"/>
            <w:rFonts w:ascii="PT Astra Serif" w:hAnsi="PT Astra Serif" w:cs="Arial"/>
            <w:color w:val="auto"/>
            <w:sz w:val="26"/>
            <w:szCs w:val="28"/>
            <w:bdr w:val="none" w:sz="0" w:space="0" w:color="auto" w:frame="1"/>
          </w:rPr>
          <w:t>ч</w:t>
        </w:r>
        <w:r w:rsidR="00445B73" w:rsidRPr="00445B73">
          <w:rPr>
            <w:rStyle w:val="a4"/>
            <w:rFonts w:ascii="PT Astra Serif" w:hAnsi="PT Astra Serif" w:cs="Arial"/>
            <w:color w:val="auto"/>
            <w:sz w:val="26"/>
            <w:szCs w:val="28"/>
            <w:bdr w:val="none" w:sz="0" w:space="0" w:color="auto" w:frame="1"/>
          </w:rPr>
          <w:t>.</w:t>
        </w:r>
        <w:r w:rsidRPr="00445B73">
          <w:rPr>
            <w:rStyle w:val="a4"/>
            <w:rFonts w:ascii="PT Astra Serif" w:hAnsi="PT Astra Serif" w:cs="Arial"/>
            <w:color w:val="auto"/>
            <w:sz w:val="26"/>
            <w:szCs w:val="28"/>
            <w:bdr w:val="none" w:sz="0" w:space="0" w:color="auto" w:frame="1"/>
          </w:rPr>
          <w:t>3</w:t>
        </w:r>
        <w:r w:rsidR="00445B73" w:rsidRPr="00445B73">
          <w:rPr>
            <w:rStyle w:val="a4"/>
            <w:rFonts w:ascii="PT Astra Serif" w:hAnsi="PT Astra Serif" w:cs="Arial"/>
            <w:color w:val="auto"/>
            <w:sz w:val="26"/>
            <w:szCs w:val="28"/>
            <w:bdr w:val="none" w:sz="0" w:space="0" w:color="auto" w:frame="1"/>
          </w:rPr>
          <w:t xml:space="preserve"> </w:t>
        </w:r>
        <w:r w:rsidRPr="00445B73">
          <w:rPr>
            <w:rStyle w:val="a4"/>
            <w:rFonts w:ascii="PT Astra Serif" w:hAnsi="PT Astra Serif" w:cs="Arial"/>
            <w:color w:val="auto"/>
            <w:sz w:val="26"/>
            <w:szCs w:val="28"/>
            <w:bdr w:val="none" w:sz="0" w:space="0" w:color="auto" w:frame="1"/>
          </w:rPr>
          <w:t>ст</w:t>
        </w:r>
        <w:r w:rsidR="00445B73" w:rsidRPr="00445B73">
          <w:rPr>
            <w:rStyle w:val="a4"/>
            <w:rFonts w:ascii="PT Astra Serif" w:hAnsi="PT Astra Serif" w:cs="Arial"/>
            <w:color w:val="auto"/>
            <w:sz w:val="26"/>
            <w:szCs w:val="28"/>
            <w:bdr w:val="none" w:sz="0" w:space="0" w:color="auto" w:frame="1"/>
          </w:rPr>
          <w:t xml:space="preserve">. </w:t>
        </w:r>
        <w:r w:rsidRPr="00445B73">
          <w:rPr>
            <w:rStyle w:val="a4"/>
            <w:rFonts w:ascii="PT Astra Serif" w:hAnsi="PT Astra Serif" w:cs="Arial"/>
            <w:color w:val="auto"/>
            <w:sz w:val="26"/>
            <w:szCs w:val="28"/>
            <w:bdr w:val="none" w:sz="0" w:space="0" w:color="auto" w:frame="1"/>
          </w:rPr>
          <w:t>1</w:t>
        </w:r>
      </w:hyperlink>
      <w:r w:rsidRPr="00445B73">
        <w:rPr>
          <w:rFonts w:ascii="PT Astra Serif" w:hAnsi="PT Astra Serif" w:cs="Arial"/>
          <w:sz w:val="26"/>
          <w:szCs w:val="28"/>
        </w:rPr>
        <w:t> Ф</w:t>
      </w:r>
      <w:r w:rsidR="00445B73">
        <w:rPr>
          <w:rFonts w:ascii="PT Astra Serif" w:hAnsi="PT Astra Serif" w:cs="Arial"/>
          <w:sz w:val="26"/>
          <w:szCs w:val="28"/>
        </w:rPr>
        <w:t>ед.</w:t>
      </w:r>
      <w:r w:rsidRPr="00445B73">
        <w:rPr>
          <w:rFonts w:ascii="PT Astra Serif" w:hAnsi="PT Astra Serif" w:cs="Arial"/>
          <w:sz w:val="26"/>
          <w:szCs w:val="28"/>
        </w:rPr>
        <w:t xml:space="preserve"> закона от 13</w:t>
      </w:r>
      <w:r w:rsidR="00445B73">
        <w:rPr>
          <w:rFonts w:ascii="PT Astra Serif" w:hAnsi="PT Astra Serif" w:cs="Arial"/>
          <w:sz w:val="26"/>
          <w:szCs w:val="28"/>
        </w:rPr>
        <w:t>.07.</w:t>
      </w:r>
      <w:r w:rsidRPr="00445B73">
        <w:rPr>
          <w:rFonts w:ascii="PT Astra Serif" w:hAnsi="PT Astra Serif" w:cs="Arial"/>
          <w:sz w:val="26"/>
          <w:szCs w:val="28"/>
        </w:rPr>
        <w:t>2015г. N218-ФЗ "О государственной регистрации недвижимости").</w:t>
      </w:r>
    </w:p>
    <w:p w:rsidR="00C54CA2" w:rsidRPr="00714017" w:rsidRDefault="00C54CA2" w:rsidP="00C54CA2">
      <w:pPr>
        <w:pStyle w:val="pboth"/>
        <w:shd w:val="clear" w:color="auto" w:fill="FFFFFF"/>
        <w:spacing w:before="0" w:beforeAutospacing="0" w:after="0" w:afterAutospacing="0" w:line="293" w:lineRule="atLeast"/>
        <w:ind w:firstLine="539"/>
        <w:jc w:val="both"/>
        <w:rPr>
          <w:rFonts w:ascii="PT Astra Serif" w:hAnsi="PT Astra Serif" w:cs="Arial"/>
          <w:color w:val="000000"/>
          <w:sz w:val="26"/>
          <w:szCs w:val="28"/>
        </w:rPr>
      </w:pPr>
      <w:bookmarkStart w:id="0" w:name="100323"/>
      <w:bookmarkEnd w:id="0"/>
      <w:r w:rsidRPr="00714017">
        <w:rPr>
          <w:rFonts w:ascii="PT Astra Serif" w:hAnsi="PT Astra Serif" w:cs="Arial"/>
          <w:color w:val="000000"/>
          <w:sz w:val="26"/>
          <w:szCs w:val="28"/>
        </w:rPr>
        <w:t xml:space="preserve">В связи с этим сведения об объекте недвижимости указываются в </w:t>
      </w:r>
      <w:r w:rsidR="00AA71BF" w:rsidRPr="00714017">
        <w:rPr>
          <w:rFonts w:ascii="PT Astra Serif" w:hAnsi="PT Astra Serif" w:cs="Arial"/>
          <w:color w:val="000000"/>
          <w:sz w:val="26"/>
          <w:szCs w:val="28"/>
        </w:rPr>
        <w:t xml:space="preserve">справке </w:t>
      </w:r>
      <w:r w:rsidRPr="00714017">
        <w:rPr>
          <w:rFonts w:ascii="PT Astra Serif" w:hAnsi="PT Astra Serif" w:cs="Arial"/>
          <w:color w:val="000000"/>
          <w:sz w:val="26"/>
          <w:szCs w:val="28"/>
        </w:rPr>
        <w:t>в точном соответствии с информацией об этом объекте, содержащейся в Едином государственном реестре недвижимости (ЕГРН) на отчетную дату.</w:t>
      </w:r>
    </w:p>
    <w:p w:rsidR="00C54CA2" w:rsidRPr="00714017" w:rsidRDefault="00C54CA2" w:rsidP="002E17D0">
      <w:pPr>
        <w:pStyle w:val="pboth"/>
        <w:shd w:val="clear" w:color="auto" w:fill="FFFFFF"/>
        <w:spacing w:before="0" w:beforeAutospacing="0" w:after="0" w:afterAutospacing="0" w:line="293" w:lineRule="atLeast"/>
        <w:ind w:firstLine="539"/>
        <w:jc w:val="both"/>
        <w:rPr>
          <w:rFonts w:ascii="PT Astra Serif" w:hAnsi="PT Astra Serif" w:cs="Arial"/>
          <w:color w:val="000000"/>
          <w:sz w:val="26"/>
          <w:szCs w:val="28"/>
        </w:rPr>
      </w:pPr>
      <w:r w:rsidRPr="00714017">
        <w:rPr>
          <w:rFonts w:ascii="PT Astra Serif" w:hAnsi="PT Astra Serif" w:cs="Arial"/>
          <w:color w:val="000000"/>
          <w:sz w:val="26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</w:t>
      </w:r>
      <w:r w:rsidRPr="00714017">
        <w:rPr>
          <w:rFonts w:ascii="PT Astra Serif" w:hAnsi="PT Astra Serif" w:cs="Arial"/>
          <w:color w:val="000000"/>
          <w:sz w:val="26"/>
          <w:szCs w:val="28"/>
          <w:u w:val="single"/>
        </w:rPr>
        <w:t>не зарегистрировано в установленном порядке (не осуществлена регистрация в Росреестре).</w:t>
      </w:r>
    </w:p>
    <w:p w:rsidR="00C54CA2" w:rsidRPr="00714017" w:rsidRDefault="00C54CA2" w:rsidP="002E17D0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PT Astra Serif" w:hAnsi="PT Astra Serif" w:cs="Arial"/>
          <w:color w:val="000000"/>
          <w:sz w:val="26"/>
          <w:szCs w:val="28"/>
        </w:rPr>
      </w:pPr>
      <w:bookmarkStart w:id="1" w:name="100326"/>
      <w:bookmarkEnd w:id="1"/>
      <w:r w:rsidRPr="00714017">
        <w:rPr>
          <w:rFonts w:ascii="PT Astra Serif" w:hAnsi="PT Astra Serif" w:cs="Arial"/>
          <w:color w:val="000000"/>
          <w:sz w:val="26"/>
          <w:szCs w:val="28"/>
        </w:rPr>
        <w:t xml:space="preserve"> Каждый объект недвижимости, на который зарегистрировано право собственности, указывается отдельно</w:t>
      </w:r>
      <w:r w:rsidR="00AA71BF" w:rsidRPr="00714017">
        <w:rPr>
          <w:rFonts w:ascii="PT Astra Serif" w:hAnsi="PT Astra Serif" w:cs="Arial"/>
          <w:color w:val="000000"/>
          <w:sz w:val="26"/>
          <w:szCs w:val="28"/>
        </w:rPr>
        <w:t>.</w:t>
      </w:r>
    </w:p>
    <w:p w:rsidR="00AA71BF" w:rsidRPr="00714017" w:rsidRDefault="00AA71BF" w:rsidP="002E17D0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>Заслушав представленную информацию, приняв во внимание мнения выступивших лиц, Комиссия открытым голосованием приняла решение:</w:t>
      </w:r>
    </w:p>
    <w:p w:rsidR="00AA71BF" w:rsidRPr="00714017" w:rsidRDefault="00AA71BF" w:rsidP="00AA71BF">
      <w:pPr>
        <w:pStyle w:val="p1"/>
        <w:shd w:val="clear" w:color="auto" w:fill="FFFFFF"/>
        <w:spacing w:before="0" w:beforeAutospacing="0" w:after="0" w:afterAutospacing="0"/>
        <w:ind w:firstLine="720"/>
        <w:jc w:val="center"/>
        <w:rPr>
          <w:rStyle w:val="s1"/>
          <w:rFonts w:ascii="PT Astra Serif" w:hAnsi="PT Astra Serif"/>
          <w:b/>
          <w:bCs/>
          <w:sz w:val="26"/>
          <w:szCs w:val="28"/>
        </w:rPr>
      </w:pPr>
    </w:p>
    <w:p w:rsidR="00AA71BF" w:rsidRPr="00714017" w:rsidRDefault="008B71E1" w:rsidP="008B71E1">
      <w:pPr>
        <w:pStyle w:val="p1"/>
        <w:shd w:val="clear" w:color="auto" w:fill="FFFFFF"/>
        <w:tabs>
          <w:tab w:val="left" w:pos="3750"/>
          <w:tab w:val="center" w:pos="5037"/>
        </w:tabs>
        <w:spacing w:before="0" w:beforeAutospacing="0" w:after="0" w:afterAutospacing="0"/>
        <w:ind w:firstLine="720"/>
        <w:rPr>
          <w:rFonts w:ascii="PT Astra Serif" w:hAnsi="PT Astra Serif"/>
          <w:sz w:val="26"/>
        </w:rPr>
      </w:pPr>
      <w:r>
        <w:rPr>
          <w:rStyle w:val="s1"/>
          <w:rFonts w:ascii="PT Astra Serif" w:hAnsi="PT Astra Serif"/>
          <w:b/>
          <w:bCs/>
          <w:sz w:val="26"/>
          <w:szCs w:val="28"/>
        </w:rPr>
        <w:tab/>
      </w:r>
      <w:r w:rsidR="00AA71BF" w:rsidRPr="00714017">
        <w:rPr>
          <w:rStyle w:val="s1"/>
          <w:rFonts w:ascii="PT Astra Serif" w:hAnsi="PT Astra Serif"/>
          <w:b/>
          <w:bCs/>
          <w:sz w:val="26"/>
          <w:szCs w:val="28"/>
        </w:rPr>
        <w:t>Р Е Ш Е Н И Е</w:t>
      </w:r>
    </w:p>
    <w:p w:rsidR="00AA71BF" w:rsidRPr="00714017" w:rsidRDefault="00AA71BF" w:rsidP="00AA71BF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PT Astra Serif" w:hAnsi="PT Astra Serif"/>
          <w:sz w:val="26"/>
          <w:szCs w:val="28"/>
        </w:rPr>
      </w:pPr>
      <w:r w:rsidRPr="00714017">
        <w:rPr>
          <w:rFonts w:ascii="PT Astra Serif" w:hAnsi="PT Astra Serif"/>
          <w:sz w:val="26"/>
          <w:szCs w:val="28"/>
        </w:rPr>
        <w:t xml:space="preserve">1. Признать, что представленные </w:t>
      </w:r>
      <w:r w:rsidR="00AD00C3">
        <w:rPr>
          <w:rFonts w:ascii="PT Astra Serif" w:hAnsi="PT Astra Serif"/>
          <w:sz w:val="26"/>
          <w:szCs w:val="28"/>
        </w:rPr>
        <w:t xml:space="preserve">ФИО </w:t>
      </w:r>
      <w:r w:rsidRPr="00714017">
        <w:rPr>
          <w:rFonts w:ascii="PT Astra Serif" w:hAnsi="PT Astra Serif"/>
          <w:sz w:val="26"/>
          <w:szCs w:val="28"/>
        </w:rPr>
        <w:t xml:space="preserve"> сведения о доходах, об имуществе и обязательствах имущественного характера за 20</w:t>
      </w:r>
      <w:r w:rsidR="0086419D" w:rsidRPr="00714017">
        <w:rPr>
          <w:rFonts w:ascii="PT Astra Serif" w:hAnsi="PT Astra Serif"/>
          <w:sz w:val="26"/>
          <w:szCs w:val="28"/>
        </w:rPr>
        <w:t xml:space="preserve">21 </w:t>
      </w:r>
      <w:r w:rsidRPr="00714017">
        <w:rPr>
          <w:rFonts w:ascii="PT Astra Serif" w:hAnsi="PT Astra Serif"/>
          <w:sz w:val="26"/>
          <w:szCs w:val="28"/>
        </w:rPr>
        <w:t xml:space="preserve">год, являются недостоверными и неполными. </w:t>
      </w:r>
    </w:p>
    <w:p w:rsidR="00AA71BF" w:rsidRPr="00714017" w:rsidRDefault="00AA71BF" w:rsidP="00AA71BF">
      <w:pPr>
        <w:pStyle w:val="ConsPlusNormal"/>
        <w:ind w:firstLine="0"/>
        <w:jc w:val="both"/>
        <w:rPr>
          <w:rFonts w:ascii="PT Astra Serif" w:hAnsi="PT Astra Serif" w:cs="Times New Roman"/>
          <w:sz w:val="26"/>
          <w:szCs w:val="28"/>
        </w:rPr>
      </w:pPr>
      <w:r w:rsidRPr="00714017">
        <w:rPr>
          <w:rFonts w:ascii="PT Astra Serif" w:hAnsi="PT Astra Serif" w:cs="Times New Roman"/>
          <w:sz w:val="26"/>
          <w:szCs w:val="28"/>
        </w:rPr>
        <w:tab/>
        <w:t xml:space="preserve">2. Рекомендовать </w:t>
      </w:r>
      <w:r w:rsidR="0086419D" w:rsidRPr="00714017">
        <w:rPr>
          <w:rFonts w:ascii="PT Astra Serif" w:hAnsi="PT Astra Serif" w:cs="Times New Roman"/>
          <w:sz w:val="26"/>
          <w:szCs w:val="28"/>
        </w:rPr>
        <w:t xml:space="preserve"> </w:t>
      </w:r>
      <w:r w:rsidRPr="00714017">
        <w:rPr>
          <w:rFonts w:ascii="PT Astra Serif" w:hAnsi="PT Astra Serif" w:cs="Times New Roman"/>
          <w:sz w:val="26"/>
          <w:szCs w:val="28"/>
        </w:rPr>
        <w:t>Глав</w:t>
      </w:r>
      <w:r w:rsidR="0086419D" w:rsidRPr="00714017">
        <w:rPr>
          <w:rFonts w:ascii="PT Astra Serif" w:hAnsi="PT Astra Serif" w:cs="Times New Roman"/>
          <w:sz w:val="26"/>
          <w:szCs w:val="28"/>
        </w:rPr>
        <w:t xml:space="preserve">е </w:t>
      </w:r>
      <w:r w:rsidRPr="00714017">
        <w:rPr>
          <w:rFonts w:ascii="PT Astra Serif" w:hAnsi="PT Astra Serif" w:cs="Times New Roman"/>
          <w:sz w:val="26"/>
          <w:szCs w:val="28"/>
        </w:rPr>
        <w:t xml:space="preserve"> Администрации муниципального образования «Сенгилеевский район» </w:t>
      </w:r>
      <w:r w:rsidR="001E2362">
        <w:rPr>
          <w:rFonts w:ascii="PT Astra Serif" w:hAnsi="PT Astra Serif" w:cs="Times New Roman"/>
          <w:sz w:val="26"/>
          <w:szCs w:val="28"/>
        </w:rPr>
        <w:t>ФИО</w:t>
      </w:r>
      <w:r w:rsidRPr="00714017">
        <w:rPr>
          <w:rFonts w:ascii="PT Astra Serif" w:hAnsi="PT Astra Serif" w:cs="Times New Roman"/>
          <w:sz w:val="26"/>
          <w:szCs w:val="28"/>
        </w:rPr>
        <w:t xml:space="preserve"> привлечь к дисциплинарной ответственности </w:t>
      </w:r>
      <w:r w:rsidR="00AD00C3">
        <w:rPr>
          <w:rFonts w:ascii="PT Astra Serif" w:hAnsi="PT Astra Serif" w:cs="Times New Roman"/>
          <w:sz w:val="26"/>
          <w:szCs w:val="28"/>
        </w:rPr>
        <w:t>ФИО</w:t>
      </w:r>
      <w:r w:rsidRPr="00714017">
        <w:rPr>
          <w:rFonts w:ascii="PT Astra Serif" w:hAnsi="PT Astra Serif" w:cs="Times New Roman"/>
          <w:sz w:val="26"/>
          <w:szCs w:val="28"/>
        </w:rPr>
        <w:t xml:space="preserve"> </w:t>
      </w:r>
      <w:r w:rsidR="0086419D" w:rsidRPr="00714017">
        <w:rPr>
          <w:rFonts w:ascii="PT Astra Serif" w:hAnsi="PT Astra Serif" w:cs="Times New Roman"/>
          <w:sz w:val="26"/>
          <w:szCs w:val="28"/>
        </w:rPr>
        <w:t>–</w:t>
      </w:r>
      <w:r w:rsidRPr="00714017">
        <w:rPr>
          <w:rFonts w:ascii="PT Astra Serif" w:hAnsi="PT Astra Serif" w:cs="Times New Roman"/>
          <w:sz w:val="26"/>
          <w:szCs w:val="28"/>
        </w:rPr>
        <w:t xml:space="preserve"> </w:t>
      </w:r>
      <w:r w:rsidR="0086419D" w:rsidRPr="00714017">
        <w:rPr>
          <w:rFonts w:ascii="PT Astra Serif" w:hAnsi="PT Astra Serif" w:cs="Times New Roman"/>
          <w:b/>
          <w:sz w:val="26"/>
          <w:szCs w:val="28"/>
        </w:rPr>
        <w:t>замечанию</w:t>
      </w:r>
      <w:r w:rsidRPr="00714017">
        <w:rPr>
          <w:rFonts w:ascii="PT Astra Serif" w:hAnsi="PT Astra Serif" w:cs="Times New Roman"/>
          <w:b/>
          <w:sz w:val="26"/>
          <w:szCs w:val="28"/>
        </w:rPr>
        <w:t>.</w:t>
      </w:r>
      <w:r w:rsidRPr="00714017">
        <w:rPr>
          <w:rFonts w:ascii="PT Astra Serif" w:hAnsi="PT Astra Serif" w:cs="Times New Roman"/>
          <w:sz w:val="26"/>
          <w:szCs w:val="28"/>
        </w:rPr>
        <w:t xml:space="preserve"> </w:t>
      </w:r>
    </w:p>
    <w:p w:rsidR="00AA71BF" w:rsidRPr="00714017" w:rsidRDefault="00AA71BF" w:rsidP="00AA71BF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8"/>
        </w:rPr>
      </w:pPr>
      <w:r w:rsidRPr="00714017">
        <w:rPr>
          <w:rStyle w:val="s2"/>
          <w:rFonts w:ascii="PT Astra Serif" w:hAnsi="PT Astra Serif"/>
          <w:b/>
          <w:bCs/>
          <w:sz w:val="26"/>
          <w:szCs w:val="28"/>
        </w:rPr>
        <w:t>ИТОГИ голосования:</w:t>
      </w:r>
    </w:p>
    <w:p w:rsidR="00AA71BF" w:rsidRDefault="00AA71BF" w:rsidP="00AA71BF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6"/>
          <w:szCs w:val="28"/>
        </w:rPr>
      </w:pPr>
      <w:r w:rsidRPr="00714017">
        <w:rPr>
          <w:rStyle w:val="s1"/>
          <w:rFonts w:ascii="PT Astra Serif" w:hAnsi="PT Astra Serif"/>
          <w:sz w:val="26"/>
          <w:szCs w:val="28"/>
        </w:rPr>
        <w:t xml:space="preserve"> «за» -</w:t>
      </w:r>
      <w:r w:rsidR="001E2362">
        <w:rPr>
          <w:rStyle w:val="s1"/>
          <w:rFonts w:ascii="PT Astra Serif" w:hAnsi="PT Astra Serif"/>
          <w:sz w:val="26"/>
          <w:szCs w:val="28"/>
        </w:rPr>
        <w:t>8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чел.,  «против» - </w:t>
      </w:r>
      <w:r w:rsidR="001E2362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чел., «воздержались» -</w:t>
      </w:r>
      <w:r w:rsidR="001E2362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</w:t>
      </w:r>
    </w:p>
    <w:p w:rsidR="00445B73" w:rsidRDefault="00445B73" w:rsidP="00AA71BF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6"/>
          <w:szCs w:val="28"/>
        </w:rPr>
      </w:pPr>
    </w:p>
    <w:p w:rsidR="005B1151" w:rsidRPr="00CF7E7D" w:rsidRDefault="00445B73" w:rsidP="005B1151">
      <w:pPr>
        <w:tabs>
          <w:tab w:val="left" w:pos="840"/>
        </w:tabs>
        <w:ind w:left="-120" w:firstLine="687"/>
        <w:jc w:val="both"/>
        <w:rPr>
          <w:rFonts w:ascii="PT Astra Serif" w:hAnsi="PT Astra Serif"/>
          <w:sz w:val="26"/>
          <w:szCs w:val="28"/>
        </w:rPr>
      </w:pPr>
      <w:r w:rsidRPr="00445B73">
        <w:rPr>
          <w:rStyle w:val="s1"/>
          <w:rFonts w:ascii="PT Astra Serif" w:hAnsi="PT Astra Serif"/>
          <w:b/>
          <w:sz w:val="26"/>
          <w:szCs w:val="28"/>
        </w:rPr>
        <w:t>3.1.</w:t>
      </w:r>
      <w:r w:rsidR="005B1151" w:rsidRPr="005B1151">
        <w:rPr>
          <w:rFonts w:ascii="PT Astra Serif" w:hAnsi="PT Astra Serif"/>
          <w:sz w:val="26"/>
          <w:szCs w:val="28"/>
        </w:rPr>
        <w:t xml:space="preserve"> </w:t>
      </w:r>
      <w:r w:rsidR="005B1151"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5B1151" w:rsidRPr="006C179A" w:rsidRDefault="005B1151" w:rsidP="005B1151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21.11.2022 года в адрес Главы Администрации муниципального образования «Сенгилеевский район» поступило уведомление от бывшего муниципального  служащего </w:t>
      </w:r>
      <w:r w:rsidR="00AD00C3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, занимавшей должность муниципальной службы  главного специалиста-эксперта управления ТЭР, ЖКХ Администрации МО «Сегилеевский район» </w:t>
      </w:r>
      <w:r w:rsidRPr="006C179A">
        <w:rPr>
          <w:rFonts w:ascii="PT Astra Serif" w:hAnsi="PT Astra Serif"/>
          <w:sz w:val="26"/>
          <w:szCs w:val="28"/>
        </w:rPr>
        <w:t xml:space="preserve"> о даче согласия на замещение должности  </w:t>
      </w:r>
      <w:r>
        <w:rPr>
          <w:rFonts w:ascii="PT Astra Serif" w:hAnsi="PT Astra Serif"/>
          <w:sz w:val="26"/>
          <w:szCs w:val="28"/>
        </w:rPr>
        <w:t xml:space="preserve">специалиста по правовым </w:t>
      </w:r>
      <w:r>
        <w:rPr>
          <w:rFonts w:ascii="PT Astra Serif" w:hAnsi="PT Astra Serif"/>
          <w:sz w:val="26"/>
          <w:szCs w:val="28"/>
        </w:rPr>
        <w:lastRenderedPageBreak/>
        <w:t xml:space="preserve">вопросам администрации муниципального образования Новослободское сельское поселение Сенгилеевского района </w:t>
      </w:r>
      <w:r w:rsidRPr="006C179A">
        <w:rPr>
          <w:rFonts w:ascii="PT Astra Serif" w:hAnsi="PT Astra Serif"/>
          <w:sz w:val="26"/>
          <w:szCs w:val="28"/>
        </w:rPr>
        <w:t xml:space="preserve">. </w:t>
      </w:r>
    </w:p>
    <w:p w:rsidR="005B1151" w:rsidRPr="006C179A" w:rsidRDefault="005B1151" w:rsidP="005B1151">
      <w:pPr>
        <w:pStyle w:val="ConsPlusNormal"/>
        <w:ind w:firstLine="540"/>
        <w:jc w:val="both"/>
        <w:outlineLvl w:val="1"/>
        <w:rPr>
          <w:rFonts w:ascii="PT Astra Serif" w:hAnsi="PT Astra Serif"/>
          <w:color w:val="000000"/>
          <w:sz w:val="26"/>
          <w:szCs w:val="28"/>
        </w:rPr>
      </w:pPr>
      <w:r w:rsidRPr="006C179A">
        <w:rPr>
          <w:rFonts w:ascii="PT Astra Serif" w:hAnsi="PT Astra Serif"/>
          <w:sz w:val="26"/>
          <w:szCs w:val="28"/>
        </w:rPr>
        <w:t xml:space="preserve">В соответствии с Положением  </w:t>
      </w:r>
      <w:r w:rsidRPr="006C179A">
        <w:rPr>
          <w:rFonts w:ascii="PT Astra Serif" w:hAnsi="PT Astra Serif"/>
          <w:color w:val="000000"/>
          <w:sz w:val="26"/>
          <w:szCs w:val="28"/>
        </w:rPr>
        <w:t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данное уведомление является основанием для проведения заседания комиссии.</w:t>
      </w:r>
    </w:p>
    <w:p w:rsidR="005B1151" w:rsidRDefault="005B1151" w:rsidP="005B1151">
      <w:pPr>
        <w:ind w:firstLine="540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t>Рассмотрев м</w:t>
      </w:r>
      <w:r>
        <w:rPr>
          <w:rFonts w:ascii="PT Astra Serif" w:hAnsi="PT Astra Serif"/>
          <w:sz w:val="26"/>
          <w:szCs w:val="27"/>
        </w:rPr>
        <w:t>отивированное заключение о соблюдении  гражданином, замещавшим должность муниципальной службы требований статьи 12 Федерального закона от 25.12.2008 № 273-ФЗ «О противодействии коррупции» комиссия решила:</w:t>
      </w:r>
    </w:p>
    <w:p w:rsidR="005B1151" w:rsidRDefault="005B1151" w:rsidP="005B1151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sz w:val="26"/>
          <w:szCs w:val="27"/>
        </w:rPr>
        <w:t xml:space="preserve">1. Установить, что </w:t>
      </w:r>
      <w:r w:rsidR="00AD00C3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во время прохождения муниципальной службы не осуществляла в отношении</w:t>
      </w:r>
      <w:r>
        <w:rPr>
          <w:rFonts w:ascii="PT Astra Serif" w:hAnsi="PT Astra Serif"/>
          <w:sz w:val="26"/>
          <w:szCs w:val="28"/>
        </w:rPr>
        <w:t xml:space="preserve"> администрации муниципального образования Новослободское сельское поселение Сенгилеевского района  </w:t>
      </w:r>
      <w:r>
        <w:rPr>
          <w:rFonts w:ascii="PT Astra Serif" w:hAnsi="PT Astra Serif"/>
          <w:sz w:val="26"/>
          <w:szCs w:val="27"/>
        </w:rPr>
        <w:t>функций муниципального либо административного управления.</w:t>
      </w:r>
    </w:p>
    <w:p w:rsidR="005B1151" w:rsidRDefault="005B1151" w:rsidP="005B1151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7"/>
        </w:rPr>
        <w:t xml:space="preserve">2. Дать согласие на замещение должности </w:t>
      </w:r>
      <w:r>
        <w:rPr>
          <w:rFonts w:ascii="PT Astra Serif" w:hAnsi="PT Astra Serif"/>
          <w:sz w:val="26"/>
          <w:szCs w:val="28"/>
        </w:rPr>
        <w:t xml:space="preserve">специалиста по правовым вопросам администрации муниципального образования Новослободское сельское поселение Сенгилеевского района </w:t>
      </w:r>
      <w:r w:rsidR="00AD00C3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>.</w:t>
      </w:r>
    </w:p>
    <w:p w:rsidR="005B1151" w:rsidRDefault="005B1151" w:rsidP="005B1151">
      <w:pPr>
        <w:ind w:firstLine="540"/>
        <w:jc w:val="both"/>
        <w:rPr>
          <w:rFonts w:ascii="PT Astra Serif" w:hAnsi="PT Astra Serif"/>
          <w:b/>
          <w:sz w:val="26"/>
          <w:szCs w:val="27"/>
        </w:rPr>
      </w:pPr>
    </w:p>
    <w:p w:rsidR="005B1151" w:rsidRPr="00714017" w:rsidRDefault="005B1151" w:rsidP="005B1151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8"/>
        </w:rPr>
      </w:pPr>
      <w:r w:rsidRPr="00714017">
        <w:rPr>
          <w:rStyle w:val="s2"/>
          <w:rFonts w:ascii="PT Astra Serif" w:hAnsi="PT Astra Serif"/>
          <w:b/>
          <w:bCs/>
          <w:sz w:val="26"/>
          <w:szCs w:val="28"/>
        </w:rPr>
        <w:t>ИТОГИ голосования:</w:t>
      </w:r>
    </w:p>
    <w:p w:rsidR="005B1151" w:rsidRDefault="005B1151" w:rsidP="005B1151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6"/>
          <w:szCs w:val="28"/>
        </w:rPr>
      </w:pPr>
      <w:r w:rsidRPr="00714017">
        <w:rPr>
          <w:rStyle w:val="s1"/>
          <w:rFonts w:ascii="PT Astra Serif" w:hAnsi="PT Astra Serif"/>
          <w:sz w:val="26"/>
          <w:szCs w:val="28"/>
        </w:rPr>
        <w:t xml:space="preserve"> «за» - </w:t>
      </w:r>
      <w:r w:rsidR="00AD00C3">
        <w:rPr>
          <w:rStyle w:val="s1"/>
          <w:rFonts w:ascii="PT Astra Serif" w:hAnsi="PT Astra Serif"/>
          <w:sz w:val="26"/>
          <w:szCs w:val="28"/>
        </w:rPr>
        <w:t>8</w:t>
      </w:r>
      <w:r>
        <w:rPr>
          <w:rStyle w:val="s1"/>
          <w:rFonts w:ascii="PT Astra Serif" w:hAnsi="PT Astra Serif"/>
          <w:sz w:val="26"/>
          <w:szCs w:val="28"/>
        </w:rPr>
        <w:t>_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чел.,  «против» -</w:t>
      </w:r>
      <w:r w:rsidR="00AD00C3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</w:t>
      </w:r>
      <w:r>
        <w:rPr>
          <w:rStyle w:val="s1"/>
          <w:rFonts w:ascii="PT Astra Serif" w:hAnsi="PT Astra Serif"/>
          <w:sz w:val="26"/>
          <w:szCs w:val="28"/>
        </w:rPr>
        <w:t>_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чел., «воздержались» -</w:t>
      </w:r>
      <w:r w:rsidR="00AD00C3">
        <w:rPr>
          <w:rStyle w:val="s1"/>
          <w:rFonts w:ascii="PT Astra Serif" w:hAnsi="PT Astra Serif"/>
          <w:sz w:val="26"/>
          <w:szCs w:val="28"/>
        </w:rPr>
        <w:t>0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</w:t>
      </w:r>
      <w:r>
        <w:rPr>
          <w:rStyle w:val="s1"/>
          <w:rFonts w:ascii="PT Astra Serif" w:hAnsi="PT Astra Serif"/>
          <w:sz w:val="26"/>
          <w:szCs w:val="28"/>
        </w:rPr>
        <w:t>_</w:t>
      </w:r>
      <w:r w:rsidRPr="00714017">
        <w:rPr>
          <w:rStyle w:val="s1"/>
          <w:rFonts w:ascii="PT Astra Serif" w:hAnsi="PT Astra Serif"/>
          <w:sz w:val="26"/>
          <w:szCs w:val="28"/>
        </w:rPr>
        <w:t xml:space="preserve"> чел.</w:t>
      </w:r>
    </w:p>
    <w:p w:rsidR="0086419D" w:rsidRDefault="0086419D" w:rsidP="00FE0A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6419D" w:rsidSect="00F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648"/>
    <w:multiLevelType w:val="hybridMultilevel"/>
    <w:tmpl w:val="2162F7BA"/>
    <w:lvl w:ilvl="0" w:tplc="B95A5012">
      <w:start w:val="1"/>
      <w:numFmt w:val="decimal"/>
      <w:lvlText w:val="%1."/>
      <w:lvlJc w:val="left"/>
      <w:pPr>
        <w:ind w:left="15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1403954"/>
    <w:multiLevelType w:val="hybridMultilevel"/>
    <w:tmpl w:val="902C54CC"/>
    <w:lvl w:ilvl="0" w:tplc="23361F64">
      <w:start w:val="1"/>
      <w:numFmt w:val="decimal"/>
      <w:lvlText w:val="%1."/>
      <w:lvlJc w:val="left"/>
      <w:pPr>
        <w:ind w:left="148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342E6"/>
    <w:multiLevelType w:val="hybridMultilevel"/>
    <w:tmpl w:val="9C0CEC5C"/>
    <w:lvl w:ilvl="0" w:tplc="867021CA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1BD6BF1"/>
    <w:multiLevelType w:val="hybridMultilevel"/>
    <w:tmpl w:val="902C54CC"/>
    <w:lvl w:ilvl="0" w:tplc="23361F64">
      <w:start w:val="1"/>
      <w:numFmt w:val="decimal"/>
      <w:lvlText w:val="%1."/>
      <w:lvlJc w:val="left"/>
      <w:pPr>
        <w:ind w:left="94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EC0"/>
    <w:rsid w:val="00000E90"/>
    <w:rsid w:val="00001C3E"/>
    <w:rsid w:val="00004DAF"/>
    <w:rsid w:val="00005EC4"/>
    <w:rsid w:val="000079D6"/>
    <w:rsid w:val="00007A1F"/>
    <w:rsid w:val="000123A5"/>
    <w:rsid w:val="0001243E"/>
    <w:rsid w:val="0001424D"/>
    <w:rsid w:val="00016C89"/>
    <w:rsid w:val="00020043"/>
    <w:rsid w:val="00020232"/>
    <w:rsid w:val="00020AC5"/>
    <w:rsid w:val="00024300"/>
    <w:rsid w:val="00025FAD"/>
    <w:rsid w:val="00026B2F"/>
    <w:rsid w:val="000302D7"/>
    <w:rsid w:val="0003379E"/>
    <w:rsid w:val="00035B3C"/>
    <w:rsid w:val="00035E9D"/>
    <w:rsid w:val="00040E86"/>
    <w:rsid w:val="00041321"/>
    <w:rsid w:val="000421F3"/>
    <w:rsid w:val="00042C64"/>
    <w:rsid w:val="0004529C"/>
    <w:rsid w:val="000459B2"/>
    <w:rsid w:val="00052CD9"/>
    <w:rsid w:val="00053512"/>
    <w:rsid w:val="00054D21"/>
    <w:rsid w:val="0005699F"/>
    <w:rsid w:val="00057BE9"/>
    <w:rsid w:val="00064F1D"/>
    <w:rsid w:val="0006607C"/>
    <w:rsid w:val="0006705C"/>
    <w:rsid w:val="0007077B"/>
    <w:rsid w:val="000722F9"/>
    <w:rsid w:val="0007360A"/>
    <w:rsid w:val="000747C1"/>
    <w:rsid w:val="00074CF3"/>
    <w:rsid w:val="00076CAC"/>
    <w:rsid w:val="000816CC"/>
    <w:rsid w:val="00082F91"/>
    <w:rsid w:val="0008302E"/>
    <w:rsid w:val="000840A8"/>
    <w:rsid w:val="00086058"/>
    <w:rsid w:val="00086AE0"/>
    <w:rsid w:val="00090390"/>
    <w:rsid w:val="00090BAE"/>
    <w:rsid w:val="000933B4"/>
    <w:rsid w:val="000936F5"/>
    <w:rsid w:val="000955FC"/>
    <w:rsid w:val="0009597C"/>
    <w:rsid w:val="00097E1D"/>
    <w:rsid w:val="000A2FBD"/>
    <w:rsid w:val="000A69B8"/>
    <w:rsid w:val="000B132A"/>
    <w:rsid w:val="000B47D5"/>
    <w:rsid w:val="000B5A8A"/>
    <w:rsid w:val="000B6A9C"/>
    <w:rsid w:val="000B6C2A"/>
    <w:rsid w:val="000B6EA3"/>
    <w:rsid w:val="000C20C0"/>
    <w:rsid w:val="000C348F"/>
    <w:rsid w:val="000C3923"/>
    <w:rsid w:val="000C39AF"/>
    <w:rsid w:val="000C4686"/>
    <w:rsid w:val="000C4789"/>
    <w:rsid w:val="000C6433"/>
    <w:rsid w:val="000C647F"/>
    <w:rsid w:val="000D3862"/>
    <w:rsid w:val="000D3CFA"/>
    <w:rsid w:val="000D57B5"/>
    <w:rsid w:val="000D61D3"/>
    <w:rsid w:val="000D62ED"/>
    <w:rsid w:val="000D6A79"/>
    <w:rsid w:val="000E14EE"/>
    <w:rsid w:val="000E3003"/>
    <w:rsid w:val="000F3934"/>
    <w:rsid w:val="000F3EEF"/>
    <w:rsid w:val="000F5509"/>
    <w:rsid w:val="000F5B63"/>
    <w:rsid w:val="000F615A"/>
    <w:rsid w:val="000F68FA"/>
    <w:rsid w:val="000F6C1B"/>
    <w:rsid w:val="00100380"/>
    <w:rsid w:val="00104A6B"/>
    <w:rsid w:val="00105603"/>
    <w:rsid w:val="00107668"/>
    <w:rsid w:val="00110BA0"/>
    <w:rsid w:val="00111644"/>
    <w:rsid w:val="001130A2"/>
    <w:rsid w:val="0011316A"/>
    <w:rsid w:val="00116DEA"/>
    <w:rsid w:val="00126BDC"/>
    <w:rsid w:val="00133523"/>
    <w:rsid w:val="00133E44"/>
    <w:rsid w:val="00133F6B"/>
    <w:rsid w:val="00137AF3"/>
    <w:rsid w:val="001408EE"/>
    <w:rsid w:val="00140A13"/>
    <w:rsid w:val="00140CB5"/>
    <w:rsid w:val="00145274"/>
    <w:rsid w:val="001508E3"/>
    <w:rsid w:val="00152406"/>
    <w:rsid w:val="001530B0"/>
    <w:rsid w:val="00154ABC"/>
    <w:rsid w:val="00154E4B"/>
    <w:rsid w:val="00155C30"/>
    <w:rsid w:val="00156644"/>
    <w:rsid w:val="0016066C"/>
    <w:rsid w:val="00164939"/>
    <w:rsid w:val="00164C91"/>
    <w:rsid w:val="0016550C"/>
    <w:rsid w:val="00166785"/>
    <w:rsid w:val="001672D4"/>
    <w:rsid w:val="00171616"/>
    <w:rsid w:val="00173110"/>
    <w:rsid w:val="0017452C"/>
    <w:rsid w:val="00180595"/>
    <w:rsid w:val="00181B41"/>
    <w:rsid w:val="00181D64"/>
    <w:rsid w:val="001829B2"/>
    <w:rsid w:val="001832A3"/>
    <w:rsid w:val="001834D8"/>
    <w:rsid w:val="0018440B"/>
    <w:rsid w:val="0018485F"/>
    <w:rsid w:val="001868FB"/>
    <w:rsid w:val="0019125C"/>
    <w:rsid w:val="001917FA"/>
    <w:rsid w:val="00195A00"/>
    <w:rsid w:val="00196C27"/>
    <w:rsid w:val="001A3B3F"/>
    <w:rsid w:val="001A40DD"/>
    <w:rsid w:val="001A554B"/>
    <w:rsid w:val="001A6CDB"/>
    <w:rsid w:val="001B1D56"/>
    <w:rsid w:val="001B560A"/>
    <w:rsid w:val="001C0AA2"/>
    <w:rsid w:val="001D1B2F"/>
    <w:rsid w:val="001D1E2C"/>
    <w:rsid w:val="001D276D"/>
    <w:rsid w:val="001D492C"/>
    <w:rsid w:val="001D5629"/>
    <w:rsid w:val="001D5C97"/>
    <w:rsid w:val="001E02D2"/>
    <w:rsid w:val="001E0BBC"/>
    <w:rsid w:val="001E0F17"/>
    <w:rsid w:val="001E2362"/>
    <w:rsid w:val="001E5966"/>
    <w:rsid w:val="001E5FC9"/>
    <w:rsid w:val="001E63FD"/>
    <w:rsid w:val="001E6C68"/>
    <w:rsid w:val="001E6DBD"/>
    <w:rsid w:val="001F010A"/>
    <w:rsid w:val="001F023D"/>
    <w:rsid w:val="001F2F22"/>
    <w:rsid w:val="001F3852"/>
    <w:rsid w:val="001F6313"/>
    <w:rsid w:val="001F7452"/>
    <w:rsid w:val="00200EEC"/>
    <w:rsid w:val="00201B12"/>
    <w:rsid w:val="00201DD0"/>
    <w:rsid w:val="00202D7B"/>
    <w:rsid w:val="00202DD4"/>
    <w:rsid w:val="00203E4F"/>
    <w:rsid w:val="00205228"/>
    <w:rsid w:val="002075BB"/>
    <w:rsid w:val="00207630"/>
    <w:rsid w:val="0021069B"/>
    <w:rsid w:val="00212B79"/>
    <w:rsid w:val="0021603C"/>
    <w:rsid w:val="00217CFB"/>
    <w:rsid w:val="00220663"/>
    <w:rsid w:val="00224DDA"/>
    <w:rsid w:val="00225B49"/>
    <w:rsid w:val="002261B8"/>
    <w:rsid w:val="002264E0"/>
    <w:rsid w:val="0022671B"/>
    <w:rsid w:val="002306D7"/>
    <w:rsid w:val="002306F9"/>
    <w:rsid w:val="002315AB"/>
    <w:rsid w:val="0023705B"/>
    <w:rsid w:val="00240DBD"/>
    <w:rsid w:val="00242B43"/>
    <w:rsid w:val="00243959"/>
    <w:rsid w:val="00245C70"/>
    <w:rsid w:val="002460A5"/>
    <w:rsid w:val="00247D58"/>
    <w:rsid w:val="00250197"/>
    <w:rsid w:val="00250D6F"/>
    <w:rsid w:val="00252136"/>
    <w:rsid w:val="00252F91"/>
    <w:rsid w:val="002603B4"/>
    <w:rsid w:val="00260A01"/>
    <w:rsid w:val="00260ED7"/>
    <w:rsid w:val="002636C9"/>
    <w:rsid w:val="0026450B"/>
    <w:rsid w:val="00264616"/>
    <w:rsid w:val="00265CBC"/>
    <w:rsid w:val="00265D71"/>
    <w:rsid w:val="00265F95"/>
    <w:rsid w:val="002661E6"/>
    <w:rsid w:val="00266604"/>
    <w:rsid w:val="00266645"/>
    <w:rsid w:val="00270209"/>
    <w:rsid w:val="00272B7B"/>
    <w:rsid w:val="00273499"/>
    <w:rsid w:val="0027577B"/>
    <w:rsid w:val="00276914"/>
    <w:rsid w:val="00277B18"/>
    <w:rsid w:val="0028556C"/>
    <w:rsid w:val="00286613"/>
    <w:rsid w:val="00287981"/>
    <w:rsid w:val="00287F8C"/>
    <w:rsid w:val="0029465E"/>
    <w:rsid w:val="00295CCC"/>
    <w:rsid w:val="00295FA4"/>
    <w:rsid w:val="002A099D"/>
    <w:rsid w:val="002A310F"/>
    <w:rsid w:val="002A33FB"/>
    <w:rsid w:val="002A3CD3"/>
    <w:rsid w:val="002A4A5B"/>
    <w:rsid w:val="002A5486"/>
    <w:rsid w:val="002B115D"/>
    <w:rsid w:val="002B716F"/>
    <w:rsid w:val="002C0792"/>
    <w:rsid w:val="002C3B81"/>
    <w:rsid w:val="002C49D6"/>
    <w:rsid w:val="002C4CC2"/>
    <w:rsid w:val="002C6998"/>
    <w:rsid w:val="002C75D8"/>
    <w:rsid w:val="002D00B4"/>
    <w:rsid w:val="002E1712"/>
    <w:rsid w:val="002E17D0"/>
    <w:rsid w:val="002E1837"/>
    <w:rsid w:val="002E7089"/>
    <w:rsid w:val="002E727D"/>
    <w:rsid w:val="002F17B0"/>
    <w:rsid w:val="002F21E8"/>
    <w:rsid w:val="002F29D5"/>
    <w:rsid w:val="002F2D55"/>
    <w:rsid w:val="00301E73"/>
    <w:rsid w:val="00304A0D"/>
    <w:rsid w:val="003052EA"/>
    <w:rsid w:val="00305709"/>
    <w:rsid w:val="00306291"/>
    <w:rsid w:val="0031068D"/>
    <w:rsid w:val="00311CCD"/>
    <w:rsid w:val="0031310A"/>
    <w:rsid w:val="00315660"/>
    <w:rsid w:val="003158E0"/>
    <w:rsid w:val="00321E38"/>
    <w:rsid w:val="003233FD"/>
    <w:rsid w:val="00325E29"/>
    <w:rsid w:val="00331139"/>
    <w:rsid w:val="003350DE"/>
    <w:rsid w:val="00337398"/>
    <w:rsid w:val="003413E4"/>
    <w:rsid w:val="0034332F"/>
    <w:rsid w:val="00344A7C"/>
    <w:rsid w:val="00345A33"/>
    <w:rsid w:val="0034732C"/>
    <w:rsid w:val="003501A5"/>
    <w:rsid w:val="00352EC9"/>
    <w:rsid w:val="00354A74"/>
    <w:rsid w:val="00356C0B"/>
    <w:rsid w:val="00357D37"/>
    <w:rsid w:val="00360693"/>
    <w:rsid w:val="003606AF"/>
    <w:rsid w:val="00360E7A"/>
    <w:rsid w:val="00363C17"/>
    <w:rsid w:val="00364BF4"/>
    <w:rsid w:val="003653E2"/>
    <w:rsid w:val="00366D87"/>
    <w:rsid w:val="00367572"/>
    <w:rsid w:val="00370082"/>
    <w:rsid w:val="00371396"/>
    <w:rsid w:val="0037246B"/>
    <w:rsid w:val="00372FE0"/>
    <w:rsid w:val="003737D5"/>
    <w:rsid w:val="00373E2B"/>
    <w:rsid w:val="0038155A"/>
    <w:rsid w:val="00383F85"/>
    <w:rsid w:val="003848BB"/>
    <w:rsid w:val="00384CE1"/>
    <w:rsid w:val="00386017"/>
    <w:rsid w:val="00387128"/>
    <w:rsid w:val="003872A7"/>
    <w:rsid w:val="003873EE"/>
    <w:rsid w:val="00391021"/>
    <w:rsid w:val="00391E2C"/>
    <w:rsid w:val="003930AA"/>
    <w:rsid w:val="00396A7F"/>
    <w:rsid w:val="003A116E"/>
    <w:rsid w:val="003A5231"/>
    <w:rsid w:val="003A6A73"/>
    <w:rsid w:val="003B0364"/>
    <w:rsid w:val="003B047B"/>
    <w:rsid w:val="003B3DCB"/>
    <w:rsid w:val="003B5BBE"/>
    <w:rsid w:val="003B6725"/>
    <w:rsid w:val="003C11CE"/>
    <w:rsid w:val="003C2394"/>
    <w:rsid w:val="003C48DC"/>
    <w:rsid w:val="003C4F26"/>
    <w:rsid w:val="003C761A"/>
    <w:rsid w:val="003D0EEB"/>
    <w:rsid w:val="003D39D5"/>
    <w:rsid w:val="003D5907"/>
    <w:rsid w:val="003E06F3"/>
    <w:rsid w:val="003E0A61"/>
    <w:rsid w:val="003E0C18"/>
    <w:rsid w:val="003E2402"/>
    <w:rsid w:val="003E2FAD"/>
    <w:rsid w:val="003E49F3"/>
    <w:rsid w:val="003E4B72"/>
    <w:rsid w:val="003E53A5"/>
    <w:rsid w:val="003E546F"/>
    <w:rsid w:val="003E5F62"/>
    <w:rsid w:val="003F09A6"/>
    <w:rsid w:val="003F2416"/>
    <w:rsid w:val="003F55AB"/>
    <w:rsid w:val="003F6BBD"/>
    <w:rsid w:val="003F72B8"/>
    <w:rsid w:val="003F7D27"/>
    <w:rsid w:val="00403149"/>
    <w:rsid w:val="004035CE"/>
    <w:rsid w:val="00407F72"/>
    <w:rsid w:val="0041031A"/>
    <w:rsid w:val="00411445"/>
    <w:rsid w:val="004128BA"/>
    <w:rsid w:val="00414A32"/>
    <w:rsid w:val="004163ED"/>
    <w:rsid w:val="00417689"/>
    <w:rsid w:val="00420551"/>
    <w:rsid w:val="00421399"/>
    <w:rsid w:val="00421977"/>
    <w:rsid w:val="00423448"/>
    <w:rsid w:val="00424E99"/>
    <w:rsid w:val="004259F2"/>
    <w:rsid w:val="0043022C"/>
    <w:rsid w:val="00432C7D"/>
    <w:rsid w:val="00435925"/>
    <w:rsid w:val="00440A95"/>
    <w:rsid w:val="00441948"/>
    <w:rsid w:val="00445642"/>
    <w:rsid w:val="00445B73"/>
    <w:rsid w:val="00445FCF"/>
    <w:rsid w:val="00447CFD"/>
    <w:rsid w:val="00447DE5"/>
    <w:rsid w:val="00452DAE"/>
    <w:rsid w:val="00452E3D"/>
    <w:rsid w:val="004532C3"/>
    <w:rsid w:val="0045476A"/>
    <w:rsid w:val="004649E2"/>
    <w:rsid w:val="00473490"/>
    <w:rsid w:val="00474574"/>
    <w:rsid w:val="004745F5"/>
    <w:rsid w:val="0047557B"/>
    <w:rsid w:val="00475D17"/>
    <w:rsid w:val="00476A22"/>
    <w:rsid w:val="0048522F"/>
    <w:rsid w:val="0048725B"/>
    <w:rsid w:val="0049234C"/>
    <w:rsid w:val="004A32FE"/>
    <w:rsid w:val="004A3ECC"/>
    <w:rsid w:val="004A3F4A"/>
    <w:rsid w:val="004A4CC5"/>
    <w:rsid w:val="004A6C74"/>
    <w:rsid w:val="004B024E"/>
    <w:rsid w:val="004B1ACF"/>
    <w:rsid w:val="004B5010"/>
    <w:rsid w:val="004B66F7"/>
    <w:rsid w:val="004C19C6"/>
    <w:rsid w:val="004C38FB"/>
    <w:rsid w:val="004C5718"/>
    <w:rsid w:val="004C65E2"/>
    <w:rsid w:val="004C6AF1"/>
    <w:rsid w:val="004D06B9"/>
    <w:rsid w:val="004D452B"/>
    <w:rsid w:val="004D4C77"/>
    <w:rsid w:val="004D4DA6"/>
    <w:rsid w:val="004D7A11"/>
    <w:rsid w:val="004E057D"/>
    <w:rsid w:val="004E2BC0"/>
    <w:rsid w:val="004E32CF"/>
    <w:rsid w:val="004E549B"/>
    <w:rsid w:val="004E5F1A"/>
    <w:rsid w:val="004E65AA"/>
    <w:rsid w:val="004E6FD9"/>
    <w:rsid w:val="004E7BA3"/>
    <w:rsid w:val="004F13F4"/>
    <w:rsid w:val="004F21C7"/>
    <w:rsid w:val="004F2DAD"/>
    <w:rsid w:val="0050007A"/>
    <w:rsid w:val="005002A9"/>
    <w:rsid w:val="00502FE9"/>
    <w:rsid w:val="0050310F"/>
    <w:rsid w:val="005057ED"/>
    <w:rsid w:val="00507854"/>
    <w:rsid w:val="005126BE"/>
    <w:rsid w:val="00513DD5"/>
    <w:rsid w:val="00520943"/>
    <w:rsid w:val="00523D29"/>
    <w:rsid w:val="00524992"/>
    <w:rsid w:val="005268C8"/>
    <w:rsid w:val="00530318"/>
    <w:rsid w:val="00531D56"/>
    <w:rsid w:val="005341FB"/>
    <w:rsid w:val="0053438F"/>
    <w:rsid w:val="00542848"/>
    <w:rsid w:val="00542A70"/>
    <w:rsid w:val="00543384"/>
    <w:rsid w:val="005455D2"/>
    <w:rsid w:val="00545F89"/>
    <w:rsid w:val="00552A09"/>
    <w:rsid w:val="00554070"/>
    <w:rsid w:val="00554353"/>
    <w:rsid w:val="00555BF2"/>
    <w:rsid w:val="005608CB"/>
    <w:rsid w:val="005628E4"/>
    <w:rsid w:val="00571AD5"/>
    <w:rsid w:val="00573238"/>
    <w:rsid w:val="005742DC"/>
    <w:rsid w:val="00576177"/>
    <w:rsid w:val="005772A3"/>
    <w:rsid w:val="00583EDA"/>
    <w:rsid w:val="005842B1"/>
    <w:rsid w:val="00587235"/>
    <w:rsid w:val="005908F8"/>
    <w:rsid w:val="0059551D"/>
    <w:rsid w:val="005A11F2"/>
    <w:rsid w:val="005A18D9"/>
    <w:rsid w:val="005A1B37"/>
    <w:rsid w:val="005A35CB"/>
    <w:rsid w:val="005A5225"/>
    <w:rsid w:val="005A5E5E"/>
    <w:rsid w:val="005A6D0F"/>
    <w:rsid w:val="005A6DA7"/>
    <w:rsid w:val="005B022C"/>
    <w:rsid w:val="005B1151"/>
    <w:rsid w:val="005B1469"/>
    <w:rsid w:val="005B1BBB"/>
    <w:rsid w:val="005B2763"/>
    <w:rsid w:val="005B326B"/>
    <w:rsid w:val="005B4633"/>
    <w:rsid w:val="005B67ED"/>
    <w:rsid w:val="005C0A21"/>
    <w:rsid w:val="005C0B9E"/>
    <w:rsid w:val="005C0F32"/>
    <w:rsid w:val="005C3A20"/>
    <w:rsid w:val="005C4575"/>
    <w:rsid w:val="005C572C"/>
    <w:rsid w:val="005C6B65"/>
    <w:rsid w:val="005C7CF8"/>
    <w:rsid w:val="005D0850"/>
    <w:rsid w:val="005D0A8D"/>
    <w:rsid w:val="005D1027"/>
    <w:rsid w:val="005D1289"/>
    <w:rsid w:val="005D31D4"/>
    <w:rsid w:val="005D4307"/>
    <w:rsid w:val="005D45FD"/>
    <w:rsid w:val="005D70BC"/>
    <w:rsid w:val="005E0A0F"/>
    <w:rsid w:val="005F457D"/>
    <w:rsid w:val="005F585A"/>
    <w:rsid w:val="005F593C"/>
    <w:rsid w:val="005F5B17"/>
    <w:rsid w:val="005F6F65"/>
    <w:rsid w:val="00601287"/>
    <w:rsid w:val="006064C5"/>
    <w:rsid w:val="00611B50"/>
    <w:rsid w:val="00612D15"/>
    <w:rsid w:val="00612E1F"/>
    <w:rsid w:val="00614396"/>
    <w:rsid w:val="0061620F"/>
    <w:rsid w:val="006167C5"/>
    <w:rsid w:val="0062061A"/>
    <w:rsid w:val="0062332B"/>
    <w:rsid w:val="006233E4"/>
    <w:rsid w:val="00627F62"/>
    <w:rsid w:val="00630E35"/>
    <w:rsid w:val="006311B1"/>
    <w:rsid w:val="0063464E"/>
    <w:rsid w:val="0064137C"/>
    <w:rsid w:val="00643759"/>
    <w:rsid w:val="00643CF4"/>
    <w:rsid w:val="00644669"/>
    <w:rsid w:val="0064573A"/>
    <w:rsid w:val="006457D7"/>
    <w:rsid w:val="00646845"/>
    <w:rsid w:val="006470DE"/>
    <w:rsid w:val="006479FE"/>
    <w:rsid w:val="0065191D"/>
    <w:rsid w:val="006546C5"/>
    <w:rsid w:val="0065536F"/>
    <w:rsid w:val="00655D4A"/>
    <w:rsid w:val="006572B9"/>
    <w:rsid w:val="00660980"/>
    <w:rsid w:val="0066184E"/>
    <w:rsid w:val="00661A6A"/>
    <w:rsid w:val="00661D37"/>
    <w:rsid w:val="00663300"/>
    <w:rsid w:val="00664823"/>
    <w:rsid w:val="00667900"/>
    <w:rsid w:val="006724E0"/>
    <w:rsid w:val="006757AE"/>
    <w:rsid w:val="006764EB"/>
    <w:rsid w:val="006766AF"/>
    <w:rsid w:val="0068306E"/>
    <w:rsid w:val="00683CDD"/>
    <w:rsid w:val="00685786"/>
    <w:rsid w:val="00692BE9"/>
    <w:rsid w:val="00694778"/>
    <w:rsid w:val="00697EA1"/>
    <w:rsid w:val="006A01A7"/>
    <w:rsid w:val="006A2BA4"/>
    <w:rsid w:val="006A2CDC"/>
    <w:rsid w:val="006B0139"/>
    <w:rsid w:val="006B3851"/>
    <w:rsid w:val="006B6B50"/>
    <w:rsid w:val="006C2C40"/>
    <w:rsid w:val="006C330B"/>
    <w:rsid w:val="006C3B31"/>
    <w:rsid w:val="006C74C8"/>
    <w:rsid w:val="006C777C"/>
    <w:rsid w:val="006D13CB"/>
    <w:rsid w:val="006D19A9"/>
    <w:rsid w:val="006D3EEC"/>
    <w:rsid w:val="006D3F69"/>
    <w:rsid w:val="006D7A46"/>
    <w:rsid w:val="006D7F7D"/>
    <w:rsid w:val="006E1432"/>
    <w:rsid w:val="006E1AD0"/>
    <w:rsid w:val="006E1B36"/>
    <w:rsid w:val="006E22C7"/>
    <w:rsid w:val="006E56A4"/>
    <w:rsid w:val="006F0FF2"/>
    <w:rsid w:val="006F1958"/>
    <w:rsid w:val="007013E4"/>
    <w:rsid w:val="00701D0F"/>
    <w:rsid w:val="007032C6"/>
    <w:rsid w:val="00703DCC"/>
    <w:rsid w:val="00705CA9"/>
    <w:rsid w:val="00712714"/>
    <w:rsid w:val="007137A5"/>
    <w:rsid w:val="00714017"/>
    <w:rsid w:val="007160B6"/>
    <w:rsid w:val="00720B56"/>
    <w:rsid w:val="007214D4"/>
    <w:rsid w:val="00722E8A"/>
    <w:rsid w:val="00726651"/>
    <w:rsid w:val="00727963"/>
    <w:rsid w:val="00730016"/>
    <w:rsid w:val="00733930"/>
    <w:rsid w:val="0073473E"/>
    <w:rsid w:val="00735A4C"/>
    <w:rsid w:val="007378FF"/>
    <w:rsid w:val="007407E1"/>
    <w:rsid w:val="0074380E"/>
    <w:rsid w:val="00745E43"/>
    <w:rsid w:val="007503A3"/>
    <w:rsid w:val="007519A3"/>
    <w:rsid w:val="00753C31"/>
    <w:rsid w:val="00754C4A"/>
    <w:rsid w:val="007565FC"/>
    <w:rsid w:val="00761615"/>
    <w:rsid w:val="00762202"/>
    <w:rsid w:val="00762F9A"/>
    <w:rsid w:val="00765F54"/>
    <w:rsid w:val="007673D5"/>
    <w:rsid w:val="007723C2"/>
    <w:rsid w:val="007744DF"/>
    <w:rsid w:val="00776126"/>
    <w:rsid w:val="007771F1"/>
    <w:rsid w:val="00786AF1"/>
    <w:rsid w:val="007870D8"/>
    <w:rsid w:val="007908AF"/>
    <w:rsid w:val="00791C5C"/>
    <w:rsid w:val="0079246B"/>
    <w:rsid w:val="00793182"/>
    <w:rsid w:val="00793BEE"/>
    <w:rsid w:val="007941A7"/>
    <w:rsid w:val="00796314"/>
    <w:rsid w:val="007967B4"/>
    <w:rsid w:val="00797E1D"/>
    <w:rsid w:val="007A3BF4"/>
    <w:rsid w:val="007A4F08"/>
    <w:rsid w:val="007B1C62"/>
    <w:rsid w:val="007B29C0"/>
    <w:rsid w:val="007B38C3"/>
    <w:rsid w:val="007B437F"/>
    <w:rsid w:val="007B481B"/>
    <w:rsid w:val="007B62DD"/>
    <w:rsid w:val="007B764E"/>
    <w:rsid w:val="007B7B4A"/>
    <w:rsid w:val="007C024D"/>
    <w:rsid w:val="007C04F7"/>
    <w:rsid w:val="007C059F"/>
    <w:rsid w:val="007C116B"/>
    <w:rsid w:val="007C2AE2"/>
    <w:rsid w:val="007C2EB8"/>
    <w:rsid w:val="007C34C5"/>
    <w:rsid w:val="007C53C8"/>
    <w:rsid w:val="007D15F2"/>
    <w:rsid w:val="007D1F23"/>
    <w:rsid w:val="007D5C84"/>
    <w:rsid w:val="007D725D"/>
    <w:rsid w:val="007E020E"/>
    <w:rsid w:val="007E039D"/>
    <w:rsid w:val="007E48F6"/>
    <w:rsid w:val="007E5925"/>
    <w:rsid w:val="007E6712"/>
    <w:rsid w:val="007E780B"/>
    <w:rsid w:val="007E7879"/>
    <w:rsid w:val="007E7FA3"/>
    <w:rsid w:val="007F01A8"/>
    <w:rsid w:val="007F1E99"/>
    <w:rsid w:val="008012E3"/>
    <w:rsid w:val="00801F77"/>
    <w:rsid w:val="00803F76"/>
    <w:rsid w:val="00805E65"/>
    <w:rsid w:val="00806A9F"/>
    <w:rsid w:val="0081452C"/>
    <w:rsid w:val="00814670"/>
    <w:rsid w:val="00820FF0"/>
    <w:rsid w:val="00823BCB"/>
    <w:rsid w:val="008244E2"/>
    <w:rsid w:val="00826413"/>
    <w:rsid w:val="008305C4"/>
    <w:rsid w:val="00830E35"/>
    <w:rsid w:val="00831CB3"/>
    <w:rsid w:val="00834C5A"/>
    <w:rsid w:val="0083549B"/>
    <w:rsid w:val="008359C4"/>
    <w:rsid w:val="008361F9"/>
    <w:rsid w:val="00836967"/>
    <w:rsid w:val="0084135F"/>
    <w:rsid w:val="00843131"/>
    <w:rsid w:val="0084487C"/>
    <w:rsid w:val="00845F19"/>
    <w:rsid w:val="00846459"/>
    <w:rsid w:val="008500AC"/>
    <w:rsid w:val="00852619"/>
    <w:rsid w:val="00854A7B"/>
    <w:rsid w:val="0085558B"/>
    <w:rsid w:val="00855CBF"/>
    <w:rsid w:val="00856475"/>
    <w:rsid w:val="008564B0"/>
    <w:rsid w:val="00857E5A"/>
    <w:rsid w:val="00862346"/>
    <w:rsid w:val="00863386"/>
    <w:rsid w:val="00863A08"/>
    <w:rsid w:val="00863FCA"/>
    <w:rsid w:val="0086419D"/>
    <w:rsid w:val="00865C8E"/>
    <w:rsid w:val="008674A0"/>
    <w:rsid w:val="00873753"/>
    <w:rsid w:val="008743C6"/>
    <w:rsid w:val="00874990"/>
    <w:rsid w:val="00874F3B"/>
    <w:rsid w:val="00875382"/>
    <w:rsid w:val="00881170"/>
    <w:rsid w:val="00881D61"/>
    <w:rsid w:val="00882189"/>
    <w:rsid w:val="00887610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4AAD"/>
    <w:rsid w:val="008A558F"/>
    <w:rsid w:val="008A74FB"/>
    <w:rsid w:val="008B0D62"/>
    <w:rsid w:val="008B132E"/>
    <w:rsid w:val="008B2A89"/>
    <w:rsid w:val="008B467E"/>
    <w:rsid w:val="008B4959"/>
    <w:rsid w:val="008B71E1"/>
    <w:rsid w:val="008B78B0"/>
    <w:rsid w:val="008C1390"/>
    <w:rsid w:val="008C216C"/>
    <w:rsid w:val="008C332B"/>
    <w:rsid w:val="008C369A"/>
    <w:rsid w:val="008C3CE9"/>
    <w:rsid w:val="008C40A0"/>
    <w:rsid w:val="008C4837"/>
    <w:rsid w:val="008C5F1F"/>
    <w:rsid w:val="008C750E"/>
    <w:rsid w:val="008D0E31"/>
    <w:rsid w:val="008D1CF1"/>
    <w:rsid w:val="008D2C4D"/>
    <w:rsid w:val="008D51A6"/>
    <w:rsid w:val="008D62C8"/>
    <w:rsid w:val="008D77AA"/>
    <w:rsid w:val="008E0F54"/>
    <w:rsid w:val="008E1020"/>
    <w:rsid w:val="008E1659"/>
    <w:rsid w:val="008E2528"/>
    <w:rsid w:val="008E3DDD"/>
    <w:rsid w:val="008E566D"/>
    <w:rsid w:val="008F08F9"/>
    <w:rsid w:val="008F1E23"/>
    <w:rsid w:val="008F29C3"/>
    <w:rsid w:val="008F36B7"/>
    <w:rsid w:val="008F4768"/>
    <w:rsid w:val="008F5A60"/>
    <w:rsid w:val="008F6192"/>
    <w:rsid w:val="00901BE9"/>
    <w:rsid w:val="00904A7E"/>
    <w:rsid w:val="00910166"/>
    <w:rsid w:val="0091332F"/>
    <w:rsid w:val="00914039"/>
    <w:rsid w:val="0091465F"/>
    <w:rsid w:val="0091775B"/>
    <w:rsid w:val="0092164D"/>
    <w:rsid w:val="00922FDC"/>
    <w:rsid w:val="00925D16"/>
    <w:rsid w:val="0092662D"/>
    <w:rsid w:val="009300AB"/>
    <w:rsid w:val="00931237"/>
    <w:rsid w:val="009333A5"/>
    <w:rsid w:val="00935471"/>
    <w:rsid w:val="0093624E"/>
    <w:rsid w:val="00946D52"/>
    <w:rsid w:val="00951286"/>
    <w:rsid w:val="009522B9"/>
    <w:rsid w:val="009532F6"/>
    <w:rsid w:val="009552F6"/>
    <w:rsid w:val="00956320"/>
    <w:rsid w:val="009563C2"/>
    <w:rsid w:val="009568EB"/>
    <w:rsid w:val="00961129"/>
    <w:rsid w:val="00961C19"/>
    <w:rsid w:val="00962888"/>
    <w:rsid w:val="009666FA"/>
    <w:rsid w:val="00966A68"/>
    <w:rsid w:val="00966B60"/>
    <w:rsid w:val="00967162"/>
    <w:rsid w:val="00970093"/>
    <w:rsid w:val="00974127"/>
    <w:rsid w:val="00976262"/>
    <w:rsid w:val="00977733"/>
    <w:rsid w:val="009839A8"/>
    <w:rsid w:val="00985847"/>
    <w:rsid w:val="009859D7"/>
    <w:rsid w:val="00987AB2"/>
    <w:rsid w:val="00987D51"/>
    <w:rsid w:val="00992090"/>
    <w:rsid w:val="009932AD"/>
    <w:rsid w:val="009955DD"/>
    <w:rsid w:val="0099618B"/>
    <w:rsid w:val="009970A8"/>
    <w:rsid w:val="009A1984"/>
    <w:rsid w:val="009A2AC1"/>
    <w:rsid w:val="009A6168"/>
    <w:rsid w:val="009B132F"/>
    <w:rsid w:val="009B23D1"/>
    <w:rsid w:val="009C6B9B"/>
    <w:rsid w:val="009C6CA5"/>
    <w:rsid w:val="009D09F1"/>
    <w:rsid w:val="009D2584"/>
    <w:rsid w:val="009D2D67"/>
    <w:rsid w:val="009D598D"/>
    <w:rsid w:val="009D6032"/>
    <w:rsid w:val="009D6F61"/>
    <w:rsid w:val="009D7F18"/>
    <w:rsid w:val="009E06C5"/>
    <w:rsid w:val="009E07A2"/>
    <w:rsid w:val="009E1FFF"/>
    <w:rsid w:val="009E4EC1"/>
    <w:rsid w:val="009E5601"/>
    <w:rsid w:val="009E735C"/>
    <w:rsid w:val="009E7C7E"/>
    <w:rsid w:val="009F03DC"/>
    <w:rsid w:val="009F05E1"/>
    <w:rsid w:val="009F256A"/>
    <w:rsid w:val="009F6502"/>
    <w:rsid w:val="009F6EDC"/>
    <w:rsid w:val="00A00C81"/>
    <w:rsid w:val="00A00F28"/>
    <w:rsid w:val="00A03CCC"/>
    <w:rsid w:val="00A05049"/>
    <w:rsid w:val="00A079B9"/>
    <w:rsid w:val="00A11F99"/>
    <w:rsid w:val="00A138C5"/>
    <w:rsid w:val="00A20761"/>
    <w:rsid w:val="00A21CDD"/>
    <w:rsid w:val="00A23DB1"/>
    <w:rsid w:val="00A25D23"/>
    <w:rsid w:val="00A318D8"/>
    <w:rsid w:val="00A31DC8"/>
    <w:rsid w:val="00A31F27"/>
    <w:rsid w:val="00A320BB"/>
    <w:rsid w:val="00A3580E"/>
    <w:rsid w:val="00A35C5A"/>
    <w:rsid w:val="00A36903"/>
    <w:rsid w:val="00A3720F"/>
    <w:rsid w:val="00A40E7A"/>
    <w:rsid w:val="00A421FB"/>
    <w:rsid w:val="00A42CE7"/>
    <w:rsid w:val="00A4333C"/>
    <w:rsid w:val="00A44CAA"/>
    <w:rsid w:val="00A56174"/>
    <w:rsid w:val="00A572B1"/>
    <w:rsid w:val="00A60399"/>
    <w:rsid w:val="00A61CE8"/>
    <w:rsid w:val="00A6295E"/>
    <w:rsid w:val="00A62CB2"/>
    <w:rsid w:val="00A63A98"/>
    <w:rsid w:val="00A676F0"/>
    <w:rsid w:val="00A70BDF"/>
    <w:rsid w:val="00A72A41"/>
    <w:rsid w:val="00A7746A"/>
    <w:rsid w:val="00A77752"/>
    <w:rsid w:val="00A80202"/>
    <w:rsid w:val="00A80784"/>
    <w:rsid w:val="00A8141F"/>
    <w:rsid w:val="00A81ACF"/>
    <w:rsid w:val="00A85F77"/>
    <w:rsid w:val="00A87870"/>
    <w:rsid w:val="00A9203D"/>
    <w:rsid w:val="00A95D60"/>
    <w:rsid w:val="00A97E4F"/>
    <w:rsid w:val="00AA02C9"/>
    <w:rsid w:val="00AA048C"/>
    <w:rsid w:val="00AA2C2A"/>
    <w:rsid w:val="00AA5C77"/>
    <w:rsid w:val="00AA71BF"/>
    <w:rsid w:val="00AB06FF"/>
    <w:rsid w:val="00AB56DE"/>
    <w:rsid w:val="00AB70A3"/>
    <w:rsid w:val="00AB7C80"/>
    <w:rsid w:val="00AC12AD"/>
    <w:rsid w:val="00AC47C6"/>
    <w:rsid w:val="00AC78B0"/>
    <w:rsid w:val="00AD00C3"/>
    <w:rsid w:val="00AD040E"/>
    <w:rsid w:val="00AD5B24"/>
    <w:rsid w:val="00AD76BF"/>
    <w:rsid w:val="00AD77F2"/>
    <w:rsid w:val="00AD7AA8"/>
    <w:rsid w:val="00AE25EC"/>
    <w:rsid w:val="00AE47B8"/>
    <w:rsid w:val="00AE4903"/>
    <w:rsid w:val="00AE4E8A"/>
    <w:rsid w:val="00AE54F8"/>
    <w:rsid w:val="00AF0730"/>
    <w:rsid w:val="00AF2AEF"/>
    <w:rsid w:val="00AF3591"/>
    <w:rsid w:val="00AF4139"/>
    <w:rsid w:val="00AF49AB"/>
    <w:rsid w:val="00AF4E4F"/>
    <w:rsid w:val="00AF6D39"/>
    <w:rsid w:val="00B00FC5"/>
    <w:rsid w:val="00B016CD"/>
    <w:rsid w:val="00B020F7"/>
    <w:rsid w:val="00B02155"/>
    <w:rsid w:val="00B049DC"/>
    <w:rsid w:val="00B06337"/>
    <w:rsid w:val="00B07827"/>
    <w:rsid w:val="00B10846"/>
    <w:rsid w:val="00B11FFA"/>
    <w:rsid w:val="00B15F62"/>
    <w:rsid w:val="00B1765A"/>
    <w:rsid w:val="00B21974"/>
    <w:rsid w:val="00B258C8"/>
    <w:rsid w:val="00B2600D"/>
    <w:rsid w:val="00B2715C"/>
    <w:rsid w:val="00B3685C"/>
    <w:rsid w:val="00B4096C"/>
    <w:rsid w:val="00B41718"/>
    <w:rsid w:val="00B42FC2"/>
    <w:rsid w:val="00B462F6"/>
    <w:rsid w:val="00B502DB"/>
    <w:rsid w:val="00B5141B"/>
    <w:rsid w:val="00B533BE"/>
    <w:rsid w:val="00B5347B"/>
    <w:rsid w:val="00B53C69"/>
    <w:rsid w:val="00B54D8F"/>
    <w:rsid w:val="00B551D0"/>
    <w:rsid w:val="00B6079B"/>
    <w:rsid w:val="00B648DD"/>
    <w:rsid w:val="00B65AF9"/>
    <w:rsid w:val="00B6703E"/>
    <w:rsid w:val="00B72073"/>
    <w:rsid w:val="00B72230"/>
    <w:rsid w:val="00B74D76"/>
    <w:rsid w:val="00B763E0"/>
    <w:rsid w:val="00B8074A"/>
    <w:rsid w:val="00B814E0"/>
    <w:rsid w:val="00B825C0"/>
    <w:rsid w:val="00B82A0C"/>
    <w:rsid w:val="00B82C9E"/>
    <w:rsid w:val="00B85EC5"/>
    <w:rsid w:val="00B86E94"/>
    <w:rsid w:val="00B87EB2"/>
    <w:rsid w:val="00BA08A1"/>
    <w:rsid w:val="00BA268D"/>
    <w:rsid w:val="00BA2C6B"/>
    <w:rsid w:val="00BA35E8"/>
    <w:rsid w:val="00BA5C41"/>
    <w:rsid w:val="00BB1DAD"/>
    <w:rsid w:val="00BB1EB8"/>
    <w:rsid w:val="00BB48D4"/>
    <w:rsid w:val="00BC07AE"/>
    <w:rsid w:val="00BC42C7"/>
    <w:rsid w:val="00BC43B7"/>
    <w:rsid w:val="00BD13F1"/>
    <w:rsid w:val="00BD2B28"/>
    <w:rsid w:val="00BD576E"/>
    <w:rsid w:val="00BD5EAD"/>
    <w:rsid w:val="00BE01B4"/>
    <w:rsid w:val="00BE0AE5"/>
    <w:rsid w:val="00BE3AC5"/>
    <w:rsid w:val="00BE43BA"/>
    <w:rsid w:val="00BE4425"/>
    <w:rsid w:val="00BE656D"/>
    <w:rsid w:val="00BE7911"/>
    <w:rsid w:val="00BF0275"/>
    <w:rsid w:val="00BF0E25"/>
    <w:rsid w:val="00BF12FA"/>
    <w:rsid w:val="00BF26EF"/>
    <w:rsid w:val="00BF37C1"/>
    <w:rsid w:val="00BF3FE5"/>
    <w:rsid w:val="00BF4838"/>
    <w:rsid w:val="00BF59AE"/>
    <w:rsid w:val="00C00CAE"/>
    <w:rsid w:val="00C0100B"/>
    <w:rsid w:val="00C035E2"/>
    <w:rsid w:val="00C06B14"/>
    <w:rsid w:val="00C10A8E"/>
    <w:rsid w:val="00C10F56"/>
    <w:rsid w:val="00C12DB6"/>
    <w:rsid w:val="00C144E5"/>
    <w:rsid w:val="00C14628"/>
    <w:rsid w:val="00C14E8B"/>
    <w:rsid w:val="00C1594D"/>
    <w:rsid w:val="00C16CFE"/>
    <w:rsid w:val="00C178DE"/>
    <w:rsid w:val="00C21322"/>
    <w:rsid w:val="00C2206E"/>
    <w:rsid w:val="00C27FE4"/>
    <w:rsid w:val="00C304DB"/>
    <w:rsid w:val="00C31140"/>
    <w:rsid w:val="00C33035"/>
    <w:rsid w:val="00C348B3"/>
    <w:rsid w:val="00C35A2F"/>
    <w:rsid w:val="00C36276"/>
    <w:rsid w:val="00C42B23"/>
    <w:rsid w:val="00C42BFD"/>
    <w:rsid w:val="00C451EE"/>
    <w:rsid w:val="00C50394"/>
    <w:rsid w:val="00C506DD"/>
    <w:rsid w:val="00C50AB9"/>
    <w:rsid w:val="00C517D0"/>
    <w:rsid w:val="00C51B76"/>
    <w:rsid w:val="00C54CA2"/>
    <w:rsid w:val="00C54D56"/>
    <w:rsid w:val="00C56711"/>
    <w:rsid w:val="00C570F9"/>
    <w:rsid w:val="00C60709"/>
    <w:rsid w:val="00C60BAC"/>
    <w:rsid w:val="00C6307F"/>
    <w:rsid w:val="00C65A9A"/>
    <w:rsid w:val="00C74FCC"/>
    <w:rsid w:val="00C77B1A"/>
    <w:rsid w:val="00C80F0E"/>
    <w:rsid w:val="00C821A4"/>
    <w:rsid w:val="00C823D8"/>
    <w:rsid w:val="00C823FD"/>
    <w:rsid w:val="00C8559A"/>
    <w:rsid w:val="00C85B9A"/>
    <w:rsid w:val="00C86161"/>
    <w:rsid w:val="00C86FDC"/>
    <w:rsid w:val="00C914A7"/>
    <w:rsid w:val="00C91F4C"/>
    <w:rsid w:val="00C928C5"/>
    <w:rsid w:val="00C95ACF"/>
    <w:rsid w:val="00C9671B"/>
    <w:rsid w:val="00CA087D"/>
    <w:rsid w:val="00CA0926"/>
    <w:rsid w:val="00CA24D9"/>
    <w:rsid w:val="00CA2512"/>
    <w:rsid w:val="00CA2E79"/>
    <w:rsid w:val="00CA3FF5"/>
    <w:rsid w:val="00CA46AF"/>
    <w:rsid w:val="00CA69ED"/>
    <w:rsid w:val="00CB061B"/>
    <w:rsid w:val="00CB173A"/>
    <w:rsid w:val="00CB3041"/>
    <w:rsid w:val="00CB5DE6"/>
    <w:rsid w:val="00CB6350"/>
    <w:rsid w:val="00CB69EC"/>
    <w:rsid w:val="00CC401A"/>
    <w:rsid w:val="00CD0142"/>
    <w:rsid w:val="00CD0E90"/>
    <w:rsid w:val="00CD0FF1"/>
    <w:rsid w:val="00CD33C7"/>
    <w:rsid w:val="00CD3D5D"/>
    <w:rsid w:val="00CE1ABB"/>
    <w:rsid w:val="00CE2886"/>
    <w:rsid w:val="00CE36C0"/>
    <w:rsid w:val="00CE3EC0"/>
    <w:rsid w:val="00CF0139"/>
    <w:rsid w:val="00CF107C"/>
    <w:rsid w:val="00CF57D7"/>
    <w:rsid w:val="00CF78B3"/>
    <w:rsid w:val="00D00665"/>
    <w:rsid w:val="00D05E10"/>
    <w:rsid w:val="00D070F3"/>
    <w:rsid w:val="00D142B2"/>
    <w:rsid w:val="00D1528D"/>
    <w:rsid w:val="00D1674F"/>
    <w:rsid w:val="00D20453"/>
    <w:rsid w:val="00D233E9"/>
    <w:rsid w:val="00D248FC"/>
    <w:rsid w:val="00D27519"/>
    <w:rsid w:val="00D30E65"/>
    <w:rsid w:val="00D37652"/>
    <w:rsid w:val="00D37915"/>
    <w:rsid w:val="00D37936"/>
    <w:rsid w:val="00D40AA7"/>
    <w:rsid w:val="00D40C56"/>
    <w:rsid w:val="00D4300B"/>
    <w:rsid w:val="00D442D3"/>
    <w:rsid w:val="00D45995"/>
    <w:rsid w:val="00D47A91"/>
    <w:rsid w:val="00D47D92"/>
    <w:rsid w:val="00D47E0E"/>
    <w:rsid w:val="00D50C21"/>
    <w:rsid w:val="00D50ED9"/>
    <w:rsid w:val="00D52B0B"/>
    <w:rsid w:val="00D53303"/>
    <w:rsid w:val="00D54C9B"/>
    <w:rsid w:val="00D5610F"/>
    <w:rsid w:val="00D60F66"/>
    <w:rsid w:val="00D62F58"/>
    <w:rsid w:val="00D669D3"/>
    <w:rsid w:val="00D7208F"/>
    <w:rsid w:val="00D72502"/>
    <w:rsid w:val="00D72C26"/>
    <w:rsid w:val="00D759D4"/>
    <w:rsid w:val="00D830DB"/>
    <w:rsid w:val="00D838B6"/>
    <w:rsid w:val="00D8400E"/>
    <w:rsid w:val="00D8498E"/>
    <w:rsid w:val="00D86099"/>
    <w:rsid w:val="00D92552"/>
    <w:rsid w:val="00D93554"/>
    <w:rsid w:val="00D94FB0"/>
    <w:rsid w:val="00D97B49"/>
    <w:rsid w:val="00D97CC8"/>
    <w:rsid w:val="00DA49E7"/>
    <w:rsid w:val="00DA4CF9"/>
    <w:rsid w:val="00DB20FD"/>
    <w:rsid w:val="00DB62B8"/>
    <w:rsid w:val="00DB67C5"/>
    <w:rsid w:val="00DB7C55"/>
    <w:rsid w:val="00DB7D8D"/>
    <w:rsid w:val="00DC18B8"/>
    <w:rsid w:val="00DC23AE"/>
    <w:rsid w:val="00DC26A4"/>
    <w:rsid w:val="00DC6E21"/>
    <w:rsid w:val="00DD08EE"/>
    <w:rsid w:val="00DD34D4"/>
    <w:rsid w:val="00DD3C23"/>
    <w:rsid w:val="00DD7008"/>
    <w:rsid w:val="00DF22BC"/>
    <w:rsid w:val="00DF23DD"/>
    <w:rsid w:val="00DF51BA"/>
    <w:rsid w:val="00DF5723"/>
    <w:rsid w:val="00DF750F"/>
    <w:rsid w:val="00E00962"/>
    <w:rsid w:val="00E00D36"/>
    <w:rsid w:val="00E0350F"/>
    <w:rsid w:val="00E10FEF"/>
    <w:rsid w:val="00E11094"/>
    <w:rsid w:val="00E11B76"/>
    <w:rsid w:val="00E12236"/>
    <w:rsid w:val="00E17112"/>
    <w:rsid w:val="00E21CBB"/>
    <w:rsid w:val="00E22852"/>
    <w:rsid w:val="00E2347F"/>
    <w:rsid w:val="00E25D45"/>
    <w:rsid w:val="00E25F90"/>
    <w:rsid w:val="00E33F1C"/>
    <w:rsid w:val="00E347FA"/>
    <w:rsid w:val="00E37491"/>
    <w:rsid w:val="00E40DEE"/>
    <w:rsid w:val="00E427DA"/>
    <w:rsid w:val="00E4448F"/>
    <w:rsid w:val="00E46EF6"/>
    <w:rsid w:val="00E47DB0"/>
    <w:rsid w:val="00E51B6D"/>
    <w:rsid w:val="00E5709B"/>
    <w:rsid w:val="00E606BB"/>
    <w:rsid w:val="00E61088"/>
    <w:rsid w:val="00E62EF3"/>
    <w:rsid w:val="00E63A57"/>
    <w:rsid w:val="00E67BB4"/>
    <w:rsid w:val="00E723FF"/>
    <w:rsid w:val="00E724F3"/>
    <w:rsid w:val="00E73207"/>
    <w:rsid w:val="00E73417"/>
    <w:rsid w:val="00E81E50"/>
    <w:rsid w:val="00E82325"/>
    <w:rsid w:val="00E85EFB"/>
    <w:rsid w:val="00E8730B"/>
    <w:rsid w:val="00E8756C"/>
    <w:rsid w:val="00E8757A"/>
    <w:rsid w:val="00E91765"/>
    <w:rsid w:val="00E91A38"/>
    <w:rsid w:val="00E934D3"/>
    <w:rsid w:val="00EA03CD"/>
    <w:rsid w:val="00EA1E56"/>
    <w:rsid w:val="00EA21F8"/>
    <w:rsid w:val="00EA567A"/>
    <w:rsid w:val="00EB5A07"/>
    <w:rsid w:val="00EB623C"/>
    <w:rsid w:val="00EB7E4D"/>
    <w:rsid w:val="00EC001B"/>
    <w:rsid w:val="00EC0317"/>
    <w:rsid w:val="00EC2A11"/>
    <w:rsid w:val="00ED0CF6"/>
    <w:rsid w:val="00ED110C"/>
    <w:rsid w:val="00ED17A9"/>
    <w:rsid w:val="00EE3D22"/>
    <w:rsid w:val="00EE5231"/>
    <w:rsid w:val="00EE78A4"/>
    <w:rsid w:val="00EE7A13"/>
    <w:rsid w:val="00EF1AC9"/>
    <w:rsid w:val="00EF2EA2"/>
    <w:rsid w:val="00EF3885"/>
    <w:rsid w:val="00EF4430"/>
    <w:rsid w:val="00EF4829"/>
    <w:rsid w:val="00EF69B0"/>
    <w:rsid w:val="00EF6ECF"/>
    <w:rsid w:val="00EF783F"/>
    <w:rsid w:val="00F008C1"/>
    <w:rsid w:val="00F01C34"/>
    <w:rsid w:val="00F033DF"/>
    <w:rsid w:val="00F03EA6"/>
    <w:rsid w:val="00F06364"/>
    <w:rsid w:val="00F06CD4"/>
    <w:rsid w:val="00F127AF"/>
    <w:rsid w:val="00F13A48"/>
    <w:rsid w:val="00F14CD1"/>
    <w:rsid w:val="00F14F99"/>
    <w:rsid w:val="00F165BA"/>
    <w:rsid w:val="00F1667E"/>
    <w:rsid w:val="00F1671C"/>
    <w:rsid w:val="00F16F36"/>
    <w:rsid w:val="00F175DB"/>
    <w:rsid w:val="00F218E8"/>
    <w:rsid w:val="00F22E0C"/>
    <w:rsid w:val="00F232CE"/>
    <w:rsid w:val="00F23D8D"/>
    <w:rsid w:val="00F270A1"/>
    <w:rsid w:val="00F27CA0"/>
    <w:rsid w:val="00F301CE"/>
    <w:rsid w:val="00F30FCA"/>
    <w:rsid w:val="00F323FA"/>
    <w:rsid w:val="00F34383"/>
    <w:rsid w:val="00F3515A"/>
    <w:rsid w:val="00F35C99"/>
    <w:rsid w:val="00F36D20"/>
    <w:rsid w:val="00F40586"/>
    <w:rsid w:val="00F41173"/>
    <w:rsid w:val="00F41C67"/>
    <w:rsid w:val="00F43CF6"/>
    <w:rsid w:val="00F45EF8"/>
    <w:rsid w:val="00F45EFE"/>
    <w:rsid w:val="00F462CF"/>
    <w:rsid w:val="00F47B8E"/>
    <w:rsid w:val="00F52132"/>
    <w:rsid w:val="00F525A7"/>
    <w:rsid w:val="00F528D8"/>
    <w:rsid w:val="00F52A58"/>
    <w:rsid w:val="00F54C2B"/>
    <w:rsid w:val="00F56248"/>
    <w:rsid w:val="00F56E8D"/>
    <w:rsid w:val="00F575DD"/>
    <w:rsid w:val="00F60CC2"/>
    <w:rsid w:val="00F61940"/>
    <w:rsid w:val="00F61A77"/>
    <w:rsid w:val="00F62324"/>
    <w:rsid w:val="00F63B24"/>
    <w:rsid w:val="00F63B9F"/>
    <w:rsid w:val="00F66B27"/>
    <w:rsid w:val="00F705C1"/>
    <w:rsid w:val="00F768DD"/>
    <w:rsid w:val="00F77B76"/>
    <w:rsid w:val="00F81DD1"/>
    <w:rsid w:val="00F8337F"/>
    <w:rsid w:val="00F838BD"/>
    <w:rsid w:val="00F84BB3"/>
    <w:rsid w:val="00F86AEB"/>
    <w:rsid w:val="00F86C3E"/>
    <w:rsid w:val="00F8782E"/>
    <w:rsid w:val="00F9044F"/>
    <w:rsid w:val="00F91271"/>
    <w:rsid w:val="00F93891"/>
    <w:rsid w:val="00F952EF"/>
    <w:rsid w:val="00F95651"/>
    <w:rsid w:val="00FA3849"/>
    <w:rsid w:val="00FA597D"/>
    <w:rsid w:val="00FA625A"/>
    <w:rsid w:val="00FA6331"/>
    <w:rsid w:val="00FA6CCB"/>
    <w:rsid w:val="00FB4115"/>
    <w:rsid w:val="00FC1207"/>
    <w:rsid w:val="00FC6952"/>
    <w:rsid w:val="00FC7749"/>
    <w:rsid w:val="00FD0ECD"/>
    <w:rsid w:val="00FD172A"/>
    <w:rsid w:val="00FD40C5"/>
    <w:rsid w:val="00FD4F07"/>
    <w:rsid w:val="00FD56DD"/>
    <w:rsid w:val="00FD674B"/>
    <w:rsid w:val="00FD68E8"/>
    <w:rsid w:val="00FE0A9E"/>
    <w:rsid w:val="00FE1CE0"/>
    <w:rsid w:val="00FE2635"/>
    <w:rsid w:val="00FE550E"/>
    <w:rsid w:val="00FE5AE5"/>
    <w:rsid w:val="00FE6E8D"/>
    <w:rsid w:val="00FE6F8C"/>
    <w:rsid w:val="00FF0D36"/>
    <w:rsid w:val="00FF3123"/>
    <w:rsid w:val="00FF641D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3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3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CE3EC0"/>
    <w:pPr>
      <w:spacing w:before="100" w:beforeAutospacing="1" w:after="100" w:afterAutospacing="1"/>
    </w:pPr>
  </w:style>
  <w:style w:type="paragraph" w:customStyle="1" w:styleId="p1">
    <w:name w:val="p1"/>
    <w:basedOn w:val="a"/>
    <w:rsid w:val="00CE3EC0"/>
    <w:pPr>
      <w:spacing w:before="100" w:beforeAutospacing="1" w:after="100" w:afterAutospacing="1"/>
    </w:pPr>
  </w:style>
  <w:style w:type="paragraph" w:customStyle="1" w:styleId="p6">
    <w:name w:val="p6"/>
    <w:basedOn w:val="a"/>
    <w:rsid w:val="00CE3EC0"/>
    <w:pPr>
      <w:spacing w:before="100" w:beforeAutospacing="1" w:after="100" w:afterAutospacing="1"/>
    </w:pPr>
  </w:style>
  <w:style w:type="paragraph" w:customStyle="1" w:styleId="p9">
    <w:name w:val="p9"/>
    <w:basedOn w:val="a"/>
    <w:rsid w:val="00CE3EC0"/>
    <w:pPr>
      <w:spacing w:before="100" w:beforeAutospacing="1" w:after="100" w:afterAutospacing="1"/>
    </w:pPr>
  </w:style>
  <w:style w:type="character" w:customStyle="1" w:styleId="s1">
    <w:name w:val="s1"/>
    <w:basedOn w:val="a0"/>
    <w:rsid w:val="00CE3EC0"/>
  </w:style>
  <w:style w:type="character" w:customStyle="1" w:styleId="s2">
    <w:name w:val="s2"/>
    <w:basedOn w:val="a0"/>
    <w:rsid w:val="00CE3EC0"/>
  </w:style>
  <w:style w:type="paragraph" w:styleId="a3">
    <w:name w:val="List Paragraph"/>
    <w:basedOn w:val="a"/>
    <w:uiPriority w:val="34"/>
    <w:qFormat/>
    <w:rsid w:val="00A676F0"/>
    <w:pPr>
      <w:ind w:left="720"/>
      <w:contextualSpacing/>
    </w:pPr>
  </w:style>
  <w:style w:type="paragraph" w:customStyle="1" w:styleId="ConsNormal">
    <w:name w:val="ConsNormal"/>
    <w:rsid w:val="00076CA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C4575"/>
    <w:rPr>
      <w:color w:val="0000FF"/>
      <w:u w:val="single"/>
    </w:rPr>
  </w:style>
  <w:style w:type="paragraph" w:customStyle="1" w:styleId="p12">
    <w:name w:val="p12"/>
    <w:basedOn w:val="a"/>
    <w:rsid w:val="00FE0A9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54CA2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A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federalnyi-zakon-ot-13072015-n-218-fz-o/glava-1/statia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4D918-2CD8-4151-AD9E-45AD1902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157</cp:revision>
  <cp:lastPrinted>2022-11-25T04:08:00Z</cp:lastPrinted>
  <dcterms:created xsi:type="dcterms:W3CDTF">2021-10-05T06:43:00Z</dcterms:created>
  <dcterms:modified xsi:type="dcterms:W3CDTF">2023-03-30T10:49:00Z</dcterms:modified>
</cp:coreProperties>
</file>